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Override PartName="/word/intelligence2.xml" ContentType="application/vnd.ms-office.intelligence2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844" w:rsidRPr="00805844" w:rsidRDefault="00805844" w:rsidP="00805844">
      <w:pPr>
        <w:jc w:val="center"/>
        <w:rPr>
          <w:rFonts w:asciiTheme="majorHAnsi" w:hAnsiTheme="majorHAnsi"/>
          <w:b/>
          <w:bCs/>
        </w:rPr>
      </w:pPr>
      <w:r w:rsidRPr="00805844">
        <w:rPr>
          <w:rFonts w:asciiTheme="majorHAnsi" w:hAnsiTheme="majorHAnsi"/>
          <w:b/>
          <w:bCs/>
        </w:rPr>
        <w:t xml:space="preserve">ПРОГРАМА </w:t>
      </w:r>
      <w:r w:rsidRPr="00805844">
        <w:rPr>
          <w:rFonts w:asciiTheme="majorHAnsi" w:hAnsiTheme="majorHAnsi"/>
          <w:b/>
          <w:color w:val="333333"/>
          <w:shd w:val="clear" w:color="auto" w:fill="FFFFFF"/>
        </w:rPr>
        <w:t>ТРЕНІНГУ</w:t>
      </w:r>
    </w:p>
    <w:p w:rsidR="00805844" w:rsidRDefault="00B660C4" w:rsidP="00805844">
      <w:pPr>
        <w:jc w:val="center"/>
        <w:rPr>
          <w:rFonts w:asciiTheme="majorHAnsi" w:eastAsia="Segoe UI" w:hAnsiTheme="majorHAnsi" w:cs="Segoe UI"/>
          <w:b/>
          <w:bCs/>
          <w:color w:val="242424"/>
        </w:rPr>
      </w:pPr>
      <w:r w:rsidRPr="00805844">
        <w:rPr>
          <w:rFonts w:asciiTheme="majorHAnsi" w:eastAsia="Segoe UI" w:hAnsiTheme="majorHAnsi" w:cs="Segoe UI"/>
          <w:b/>
          <w:bCs/>
          <w:color w:val="242424"/>
        </w:rPr>
        <w:t>«ІНТЕНСИВНИЙ КУРС РОЗВИТК</w:t>
      </w:r>
      <w:r>
        <w:rPr>
          <w:rFonts w:asciiTheme="majorHAnsi" w:eastAsia="Segoe UI" w:hAnsiTheme="majorHAnsi" w:cs="Segoe UI"/>
          <w:b/>
          <w:bCs/>
          <w:color w:val="242424"/>
        </w:rPr>
        <w:t>У КОМПЕТЕНЦІЙ МЕДИЧНОЇ СЕСТРИ»</w:t>
      </w:r>
    </w:p>
    <w:p w:rsidR="22D67CAA" w:rsidRPr="00805844" w:rsidRDefault="00341C9B" w:rsidP="00805844">
      <w:pPr>
        <w:jc w:val="center"/>
        <w:rPr>
          <w:rFonts w:asciiTheme="majorHAnsi" w:hAnsiTheme="majorHAnsi"/>
        </w:rPr>
      </w:pPr>
      <w:r w:rsidRPr="00341C9B">
        <w:rPr>
          <w:rFonts w:asciiTheme="majorHAnsi" w:eastAsia="Segoe UI" w:hAnsiTheme="majorHAnsi" w:cs="Segoe UI"/>
          <w:b/>
          <w:bCs/>
          <w:color w:val="242424"/>
        </w:rPr>
        <w:t xml:space="preserve">27-29 травня </w:t>
      </w:r>
      <w:r w:rsidR="00805844">
        <w:rPr>
          <w:rFonts w:asciiTheme="majorHAnsi" w:eastAsia="Segoe UI" w:hAnsiTheme="majorHAnsi" w:cs="Segoe UI"/>
          <w:b/>
          <w:bCs/>
          <w:color w:val="242424"/>
        </w:rPr>
        <w:t>2024 р.</w:t>
      </w:r>
      <w:r w:rsidR="22D67CAA" w:rsidRPr="00805844">
        <w:rPr>
          <w:rFonts w:asciiTheme="majorHAnsi" w:eastAsia="Segoe UI" w:hAnsiTheme="majorHAnsi" w:cs="Segoe UI"/>
          <w:b/>
          <w:bCs/>
          <w:color w:val="242424"/>
        </w:rPr>
        <w:t>, м. Житомир</w:t>
      </w:r>
    </w:p>
    <w:p w:rsidR="77AD0CC5" w:rsidRPr="00805844" w:rsidRDefault="77AD0CC5" w:rsidP="00805844">
      <w:pPr>
        <w:jc w:val="center"/>
        <w:rPr>
          <w:rFonts w:asciiTheme="majorHAnsi" w:hAnsiTheme="majorHAnsi"/>
        </w:rPr>
      </w:pPr>
    </w:p>
    <w:p w:rsidR="4760A2E8" w:rsidRPr="00805844" w:rsidRDefault="00805844" w:rsidP="77AD0CC5">
      <w:pPr>
        <w:rPr>
          <w:rFonts w:asciiTheme="majorHAnsi" w:hAnsiTheme="majorHAnsi"/>
        </w:rPr>
      </w:pPr>
      <w:r>
        <w:rPr>
          <w:rFonts w:asciiTheme="majorHAnsi" w:hAnsiTheme="majorHAnsi"/>
          <w:color w:val="333333"/>
          <w:shd w:val="clear" w:color="auto" w:fill="FFFFFF"/>
        </w:rPr>
        <w:t>Тренінг</w:t>
      </w:r>
      <w:r w:rsidRPr="00805844">
        <w:rPr>
          <w:rFonts w:asciiTheme="majorHAnsi" w:hAnsiTheme="majorHAnsi"/>
          <w:color w:val="333333"/>
          <w:shd w:val="clear" w:color="auto" w:fill="FFFFFF"/>
        </w:rPr>
        <w:t xml:space="preserve"> з оволодіння практичними навичками</w:t>
      </w:r>
      <w:r>
        <w:rPr>
          <w:rFonts w:asciiTheme="majorHAnsi" w:hAnsiTheme="maj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</w:rPr>
        <w:t>медсестрами загальної практики – сімейної медицини</w:t>
      </w:r>
      <w:r w:rsidR="00946F11">
        <w:rPr>
          <w:rFonts w:asciiTheme="majorHAnsi" w:hAnsiTheme="majorHAnsi"/>
        </w:rPr>
        <w:t>.</w:t>
      </w:r>
    </w:p>
    <w:p w:rsidR="00946F11" w:rsidRPr="0063341B" w:rsidRDefault="00946F11" w:rsidP="00946F11">
      <w:pPr>
        <w:rPr>
          <w:rFonts w:asciiTheme="majorHAnsi" w:hAnsiTheme="majorHAnsi"/>
        </w:rPr>
      </w:pPr>
      <w:r>
        <w:t>Кількість учасників: 40 осіб</w:t>
      </w:r>
      <w:r w:rsidR="0063341B">
        <w:t xml:space="preserve">, медсестри </w:t>
      </w:r>
      <w:r w:rsidR="0063341B">
        <w:rPr>
          <w:rFonts w:asciiTheme="majorHAnsi" w:hAnsiTheme="majorHAnsi"/>
        </w:rPr>
        <w:t>загальної практики – сімейної медицини.</w:t>
      </w:r>
    </w:p>
    <w:p w:rsidR="00946F11" w:rsidRDefault="00946F11" w:rsidP="77AD0CC5">
      <w:pPr>
        <w:rPr>
          <w:rFonts w:asciiTheme="majorHAnsi" w:hAnsiTheme="majorHAnsi"/>
        </w:rPr>
      </w:pPr>
      <w:r>
        <w:rPr>
          <w:rFonts w:asciiTheme="majorHAnsi" w:hAnsiTheme="majorHAnsi"/>
        </w:rPr>
        <w:t>Місце проведення: Житомирський медичний інститут Житомирської обласної ради,</w:t>
      </w:r>
      <w:r w:rsidR="00726D6E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м. Житомир, вул. В.Бердичівська, 46/15.</w:t>
      </w:r>
    </w:p>
    <w:p w:rsidR="4760A2E8" w:rsidRPr="00946F11" w:rsidRDefault="00946F11" w:rsidP="77AD0CC5">
      <w:r>
        <w:rPr>
          <w:rFonts w:asciiTheme="majorHAnsi" w:hAnsiTheme="majorHAnsi"/>
        </w:rPr>
        <w:t>Початок</w:t>
      </w:r>
      <w:r w:rsidR="00341C9B">
        <w:rPr>
          <w:rFonts w:asciiTheme="majorHAnsi" w:hAnsiTheme="majorHAnsi"/>
        </w:rPr>
        <w:t>: 27</w:t>
      </w:r>
      <w:r w:rsidR="4760A2E8" w:rsidRPr="00805844">
        <w:rPr>
          <w:rFonts w:asciiTheme="majorHAnsi" w:hAnsiTheme="majorHAnsi"/>
        </w:rPr>
        <w:t xml:space="preserve"> </w:t>
      </w:r>
      <w:r w:rsidR="00341C9B">
        <w:rPr>
          <w:rFonts w:asciiTheme="majorHAnsi" w:hAnsiTheme="majorHAnsi"/>
        </w:rPr>
        <w:t>трав</w:t>
      </w:r>
      <w:r w:rsidR="4760A2E8" w:rsidRPr="00805844">
        <w:rPr>
          <w:rFonts w:asciiTheme="majorHAnsi" w:hAnsiTheme="majorHAnsi"/>
        </w:rPr>
        <w:t>ня 2024 року, 9:00</w:t>
      </w:r>
      <w:r>
        <w:rPr>
          <w:rFonts w:asciiTheme="majorHAnsi" w:hAnsiTheme="majorHAnsi"/>
        </w:rPr>
        <w:t>. З</w:t>
      </w:r>
      <w:r w:rsidR="00341C9B">
        <w:t>авершення: 29</w:t>
      </w:r>
      <w:r>
        <w:t xml:space="preserve"> </w:t>
      </w:r>
      <w:r w:rsidR="00341C9B">
        <w:t>трав</w:t>
      </w:r>
      <w:r>
        <w:t>ня 2024 року, 16:30.</w:t>
      </w:r>
    </w:p>
    <w:tbl>
      <w:tblPr>
        <w:tblW w:w="0" w:type="auto"/>
        <w:tblLayout w:type="fixed"/>
        <w:tblLook w:val="06A0"/>
      </w:tblPr>
      <w:tblGrid>
        <w:gridCol w:w="888"/>
        <w:gridCol w:w="2718"/>
        <w:gridCol w:w="2869"/>
        <w:gridCol w:w="2885"/>
      </w:tblGrid>
      <w:tr w:rsidR="77AD0CC5" w:rsidTr="77AD0CC5">
        <w:trPr>
          <w:trHeight w:val="285"/>
        </w:trPr>
        <w:tc>
          <w:tcPr>
            <w:tcW w:w="936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77AD0CC5" w:rsidRDefault="00341C9B" w:rsidP="77AD0CC5">
            <w:pPr>
              <w:spacing w:after="0"/>
              <w:ind w:left="-20" w:right="-20"/>
              <w:jc w:val="center"/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27.05</w:t>
            </w:r>
            <w:r w:rsidR="77AD0CC5" w:rsidRPr="77AD0CC5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.2024</w:t>
            </w:r>
          </w:p>
        </w:tc>
      </w:tr>
      <w:tr w:rsidR="77AD0CC5" w:rsidTr="77AD0CC5">
        <w:trPr>
          <w:trHeight w:val="300"/>
        </w:trPr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77AD0CC5" w:rsidRDefault="77AD0CC5" w:rsidP="77AD0CC5">
            <w:pPr>
              <w:spacing w:after="0"/>
              <w:ind w:left="-20" w:right="-20"/>
            </w:pPr>
            <w:r w:rsidRPr="77AD0CC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9.00-9.30</w:t>
            </w:r>
          </w:p>
        </w:tc>
        <w:tc>
          <w:tcPr>
            <w:tcW w:w="84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77AD0CC5" w:rsidRDefault="77AD0CC5" w:rsidP="77AD0CC5">
            <w:pPr>
              <w:spacing w:after="0"/>
              <w:ind w:left="-20" w:right="-20"/>
              <w:jc w:val="center"/>
            </w:pPr>
            <w:r w:rsidRPr="77AD0CC5">
              <w:rPr>
                <w:rFonts w:ascii="Aptos Narrow" w:eastAsia="Aptos Narrow" w:hAnsi="Aptos Narrow" w:cs="Aptos Narrow"/>
                <w:color w:val="000000" w:themeColor="text1"/>
                <w:sz w:val="22"/>
                <w:szCs w:val="22"/>
              </w:rPr>
              <w:t xml:space="preserve">Реєстрація учасників </w:t>
            </w:r>
          </w:p>
        </w:tc>
      </w:tr>
      <w:tr w:rsidR="77AD0CC5" w:rsidTr="77AD0CC5">
        <w:trPr>
          <w:trHeight w:val="270"/>
        </w:trPr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77AD0CC5" w:rsidRDefault="77AD0CC5" w:rsidP="77AD0CC5">
            <w:pPr>
              <w:spacing w:after="0"/>
              <w:ind w:left="-20" w:right="-20"/>
            </w:pPr>
            <w:r w:rsidRPr="77AD0CC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9.30-10.00 </w:t>
            </w:r>
          </w:p>
        </w:tc>
        <w:tc>
          <w:tcPr>
            <w:tcW w:w="84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77AD0CC5" w:rsidRDefault="77AD0CC5" w:rsidP="77AD0CC5">
            <w:pPr>
              <w:spacing w:after="0"/>
              <w:ind w:left="-20" w:right="-20"/>
              <w:jc w:val="center"/>
              <w:rPr>
                <w:rFonts w:ascii="Aptos Narrow" w:eastAsia="Aptos Narrow" w:hAnsi="Aptos Narrow" w:cs="Aptos Narrow"/>
                <w:color w:val="000000" w:themeColor="text1"/>
                <w:sz w:val="22"/>
                <w:szCs w:val="22"/>
              </w:rPr>
            </w:pPr>
            <w:r w:rsidRPr="77AD0CC5">
              <w:rPr>
                <w:rFonts w:ascii="Aptos Narrow" w:eastAsia="Aptos Narrow" w:hAnsi="Aptos Narrow" w:cs="Aptos Narrow"/>
                <w:color w:val="000000" w:themeColor="text1"/>
                <w:sz w:val="22"/>
                <w:szCs w:val="22"/>
              </w:rPr>
              <w:t>Вітальн</w:t>
            </w:r>
            <w:r w:rsidR="00341C9B">
              <w:rPr>
                <w:rFonts w:ascii="Aptos Narrow" w:eastAsia="Aptos Narrow" w:hAnsi="Aptos Narrow" w:cs="Aptos Narrow"/>
                <w:color w:val="000000" w:themeColor="text1"/>
                <w:sz w:val="22"/>
                <w:szCs w:val="22"/>
              </w:rPr>
              <w:t>і слова від</w:t>
            </w:r>
            <w:r w:rsidR="6345CD0A" w:rsidRPr="77AD0CC5">
              <w:rPr>
                <w:rFonts w:ascii="Aptos Narrow" w:eastAsia="Aptos Narrow" w:hAnsi="Aptos Narrow" w:cs="Aptos Narrow"/>
                <w:color w:val="000000" w:themeColor="text1"/>
                <w:sz w:val="22"/>
                <w:szCs w:val="22"/>
              </w:rPr>
              <w:t xml:space="preserve"> організаторів </w:t>
            </w:r>
          </w:p>
        </w:tc>
      </w:tr>
      <w:tr w:rsidR="77AD0CC5" w:rsidTr="77AD0CC5">
        <w:trPr>
          <w:trHeight w:val="375"/>
        </w:trPr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bottom"/>
          </w:tcPr>
          <w:p w:rsidR="77AD0CC5" w:rsidRDefault="77AD0CC5" w:rsidP="77AD0CC5">
            <w:pPr>
              <w:spacing w:after="0"/>
              <w:ind w:left="-20" w:right="-20"/>
            </w:pPr>
            <w:r w:rsidRPr="77AD0CC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10.00-11.00 </w:t>
            </w:r>
          </w:p>
        </w:tc>
        <w:tc>
          <w:tcPr>
            <w:tcW w:w="84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77AD0CC5" w:rsidRDefault="77AD0CC5" w:rsidP="77AD0CC5">
            <w:pPr>
              <w:spacing w:after="0"/>
              <w:ind w:left="-20" w:right="-20"/>
              <w:jc w:val="center"/>
              <w:rPr>
                <w:rFonts w:ascii="Aptos Narrow" w:eastAsia="Aptos Narrow" w:hAnsi="Aptos Narrow" w:cs="Aptos Narrow"/>
                <w:color w:val="000000" w:themeColor="text1"/>
                <w:sz w:val="22"/>
                <w:szCs w:val="22"/>
              </w:rPr>
            </w:pPr>
            <w:r w:rsidRPr="77AD0CC5">
              <w:rPr>
                <w:rFonts w:ascii="Aptos Narrow" w:eastAsia="Aptos Narrow" w:hAnsi="Aptos Narrow" w:cs="Aptos Narrow"/>
                <w:color w:val="000000" w:themeColor="text1"/>
                <w:sz w:val="22"/>
                <w:szCs w:val="22"/>
              </w:rPr>
              <w:t>"Концепції медсестри з розширеними повноваженнями і медсестри поглибленої практики"</w:t>
            </w:r>
            <w:r w:rsidR="4EE13A49" w:rsidRPr="77AD0CC5">
              <w:rPr>
                <w:rFonts w:ascii="Aptos Narrow" w:eastAsia="Aptos Narrow" w:hAnsi="Aptos Narrow" w:cs="Aptos Narrow"/>
                <w:color w:val="000000" w:themeColor="text1"/>
                <w:sz w:val="22"/>
                <w:szCs w:val="22"/>
              </w:rPr>
              <w:t xml:space="preserve">, </w:t>
            </w:r>
            <w:r w:rsidRPr="77AD0CC5">
              <w:rPr>
                <w:rFonts w:ascii="Aptos Narrow" w:eastAsia="Aptos Narrow" w:hAnsi="Aptos Narrow" w:cs="Aptos Narrow"/>
                <w:color w:val="000000" w:themeColor="text1"/>
                <w:sz w:val="22"/>
                <w:szCs w:val="22"/>
              </w:rPr>
              <w:t xml:space="preserve">Матвій </w:t>
            </w:r>
            <w:proofErr w:type="spellStart"/>
            <w:r w:rsidRPr="77AD0CC5">
              <w:rPr>
                <w:rFonts w:ascii="Aptos Narrow" w:eastAsia="Aptos Narrow" w:hAnsi="Aptos Narrow" w:cs="Aptos Narrow"/>
                <w:color w:val="000000" w:themeColor="text1"/>
                <w:sz w:val="22"/>
                <w:szCs w:val="22"/>
              </w:rPr>
              <w:t>Хренов</w:t>
            </w:r>
            <w:proofErr w:type="spellEnd"/>
          </w:p>
        </w:tc>
      </w:tr>
      <w:tr w:rsidR="77AD0CC5" w:rsidTr="77AD0CC5">
        <w:trPr>
          <w:trHeight w:val="300"/>
        </w:trPr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77AD0CC5" w:rsidRDefault="77AD0CC5" w:rsidP="77AD0CC5">
            <w:pPr>
              <w:spacing w:after="0"/>
              <w:ind w:left="-20" w:right="-20"/>
            </w:pPr>
            <w:r w:rsidRPr="77AD0CC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11.00-11.30 </w:t>
            </w:r>
          </w:p>
        </w:tc>
        <w:tc>
          <w:tcPr>
            <w:tcW w:w="84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77AD0CC5" w:rsidRDefault="77AD0CC5" w:rsidP="77AD0CC5">
            <w:pPr>
              <w:spacing w:after="0"/>
              <w:ind w:left="-20" w:right="-20"/>
              <w:jc w:val="center"/>
            </w:pPr>
            <w:r w:rsidRPr="77AD0CC5">
              <w:rPr>
                <w:rFonts w:ascii="Aptos Narrow" w:eastAsia="Aptos Narrow" w:hAnsi="Aptos Narrow" w:cs="Aptos Narrow"/>
                <w:color w:val="000000" w:themeColor="text1"/>
                <w:sz w:val="22"/>
                <w:szCs w:val="22"/>
              </w:rPr>
              <w:t xml:space="preserve">Кава </w:t>
            </w:r>
            <w:proofErr w:type="spellStart"/>
            <w:r w:rsidRPr="77AD0CC5">
              <w:rPr>
                <w:rFonts w:ascii="Aptos Narrow" w:eastAsia="Aptos Narrow" w:hAnsi="Aptos Narrow" w:cs="Aptos Narrow"/>
                <w:color w:val="000000" w:themeColor="text1"/>
                <w:sz w:val="22"/>
                <w:szCs w:val="22"/>
              </w:rPr>
              <w:t>брейк</w:t>
            </w:r>
            <w:proofErr w:type="spellEnd"/>
          </w:p>
        </w:tc>
      </w:tr>
      <w:tr w:rsidR="77AD0CC5" w:rsidTr="77AD0CC5">
        <w:trPr>
          <w:trHeight w:val="870"/>
        </w:trPr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77AD0CC5" w:rsidRDefault="77AD0CC5" w:rsidP="77AD0CC5">
            <w:pPr>
              <w:spacing w:after="0"/>
              <w:ind w:left="-20" w:right="-20"/>
            </w:pPr>
            <w:r w:rsidRPr="77AD0CC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11.00-13.30 </w:t>
            </w:r>
          </w:p>
        </w:tc>
        <w:tc>
          <w:tcPr>
            <w:tcW w:w="2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77AD0CC5" w:rsidRDefault="77AD0CC5" w:rsidP="77AD0CC5">
            <w:pPr>
              <w:spacing w:after="0"/>
              <w:ind w:left="-20" w:right="-20"/>
              <w:rPr>
                <w:rFonts w:ascii="Aptos Narrow" w:eastAsia="Aptos Narrow" w:hAnsi="Aptos Narrow" w:cs="Aptos Narrow"/>
                <w:color w:val="000000" w:themeColor="text1"/>
                <w:sz w:val="22"/>
                <w:szCs w:val="22"/>
              </w:rPr>
            </w:pPr>
            <w:r w:rsidRPr="77AD0CC5">
              <w:rPr>
                <w:rFonts w:ascii="Aptos Narrow" w:eastAsia="Aptos Narrow" w:hAnsi="Aptos Narrow" w:cs="Aptos Narrow"/>
                <w:color w:val="000000" w:themeColor="text1"/>
                <w:sz w:val="22"/>
                <w:szCs w:val="22"/>
              </w:rPr>
              <w:t>Техніки комунікації з пацієнтами та особливості застосування психосоціальних втручань</w:t>
            </w:r>
            <w:r w:rsidR="33479687" w:rsidRPr="77AD0CC5">
              <w:rPr>
                <w:rFonts w:ascii="Aptos Narrow" w:eastAsia="Aptos Narrow" w:hAnsi="Aptos Narrow" w:cs="Aptos Narrow"/>
                <w:color w:val="000000" w:themeColor="text1"/>
                <w:sz w:val="22"/>
                <w:szCs w:val="22"/>
              </w:rPr>
              <w:t>, Ігор Заставний</w:t>
            </w: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bottom"/>
          </w:tcPr>
          <w:p w:rsidR="77AD0CC5" w:rsidRDefault="77AD0CC5" w:rsidP="77AD0CC5">
            <w:pPr>
              <w:spacing w:after="0"/>
              <w:ind w:left="-20" w:right="-20"/>
              <w:rPr>
                <w:rFonts w:ascii="Aptos Narrow" w:eastAsia="Aptos Narrow" w:hAnsi="Aptos Narrow" w:cs="Aptos Narrow"/>
                <w:color w:val="000000" w:themeColor="text1"/>
                <w:sz w:val="22"/>
                <w:szCs w:val="22"/>
              </w:rPr>
            </w:pPr>
            <w:r w:rsidRPr="77AD0CC5">
              <w:rPr>
                <w:rFonts w:ascii="Aptos Narrow" w:eastAsia="Aptos Narrow" w:hAnsi="Aptos Narrow" w:cs="Aptos Narrow"/>
                <w:color w:val="000000" w:themeColor="text1"/>
                <w:sz w:val="22"/>
                <w:szCs w:val="22"/>
              </w:rPr>
              <w:t>Навички антикризової комунікації з пацієнтами на ПМД</w:t>
            </w:r>
            <w:r w:rsidR="071F8917" w:rsidRPr="77AD0CC5">
              <w:rPr>
                <w:rFonts w:ascii="Aptos Narrow" w:eastAsia="Aptos Narrow" w:hAnsi="Aptos Narrow" w:cs="Aptos Narrow"/>
                <w:color w:val="000000" w:themeColor="text1"/>
                <w:sz w:val="22"/>
                <w:szCs w:val="22"/>
              </w:rPr>
              <w:t xml:space="preserve">, </w:t>
            </w:r>
            <w:r w:rsidRPr="77AD0CC5">
              <w:rPr>
                <w:rFonts w:ascii="Aptos Narrow" w:eastAsia="Aptos Narrow" w:hAnsi="Aptos Narrow" w:cs="Aptos Narrow"/>
                <w:color w:val="000000" w:themeColor="text1"/>
                <w:sz w:val="22"/>
                <w:szCs w:val="22"/>
              </w:rPr>
              <w:t xml:space="preserve">Олексій </w:t>
            </w:r>
            <w:proofErr w:type="spellStart"/>
            <w:r w:rsidRPr="77AD0CC5">
              <w:rPr>
                <w:rFonts w:ascii="Aptos Narrow" w:eastAsia="Aptos Narrow" w:hAnsi="Aptos Narrow" w:cs="Aptos Narrow"/>
                <w:color w:val="000000" w:themeColor="text1"/>
                <w:sz w:val="22"/>
                <w:szCs w:val="22"/>
              </w:rPr>
              <w:t>Ковжун</w:t>
            </w:r>
            <w:proofErr w:type="spellEnd"/>
          </w:p>
        </w:tc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77AD0CC5" w:rsidRPr="000B1DFB" w:rsidRDefault="77AD0CC5" w:rsidP="00341C9B">
            <w:pPr>
              <w:spacing w:after="0"/>
              <w:ind w:left="-20" w:right="-20"/>
            </w:pPr>
            <w:r w:rsidRPr="000B1DFB">
              <w:rPr>
                <w:rFonts w:ascii="Aptos Narrow" w:eastAsia="Aptos Narrow" w:hAnsi="Aptos Narrow" w:cs="Aptos Narrow"/>
                <w:sz w:val="22"/>
                <w:szCs w:val="22"/>
              </w:rPr>
              <w:t xml:space="preserve">Ведення найбільш розповсюджених хронічних захворювань (ЦД, бронхіальна астма, гіпертонічна хвороба)  Анна </w:t>
            </w:r>
            <w:proofErr w:type="spellStart"/>
            <w:r w:rsidRPr="000B1DFB">
              <w:rPr>
                <w:rFonts w:ascii="Aptos Narrow" w:eastAsia="Aptos Narrow" w:hAnsi="Aptos Narrow" w:cs="Aptos Narrow"/>
                <w:sz w:val="22"/>
                <w:szCs w:val="22"/>
              </w:rPr>
              <w:t>Сохан</w:t>
            </w:r>
            <w:proofErr w:type="spellEnd"/>
          </w:p>
        </w:tc>
      </w:tr>
      <w:tr w:rsidR="77AD0CC5" w:rsidTr="77AD0CC5">
        <w:trPr>
          <w:trHeight w:val="300"/>
        </w:trPr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77AD0CC5" w:rsidRDefault="77AD0CC5" w:rsidP="77AD0CC5">
            <w:pPr>
              <w:spacing w:after="0"/>
              <w:ind w:left="-20" w:right="-20"/>
            </w:pPr>
            <w:r w:rsidRPr="77AD0CC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13.30-14.30</w:t>
            </w:r>
          </w:p>
        </w:tc>
        <w:tc>
          <w:tcPr>
            <w:tcW w:w="84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77AD0CC5" w:rsidRPr="000B1DFB" w:rsidRDefault="77AD0CC5" w:rsidP="77AD0CC5">
            <w:pPr>
              <w:spacing w:after="0"/>
              <w:ind w:left="-20" w:right="-20"/>
              <w:jc w:val="center"/>
            </w:pPr>
            <w:r w:rsidRPr="000B1DFB">
              <w:rPr>
                <w:rFonts w:ascii="Aptos Narrow" w:eastAsia="Aptos Narrow" w:hAnsi="Aptos Narrow" w:cs="Aptos Narrow"/>
                <w:sz w:val="22"/>
                <w:szCs w:val="22"/>
              </w:rPr>
              <w:t>Обід</w:t>
            </w:r>
          </w:p>
        </w:tc>
      </w:tr>
      <w:tr w:rsidR="77AD0CC5" w:rsidTr="77AD0CC5">
        <w:trPr>
          <w:trHeight w:val="870"/>
        </w:trPr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77AD0CC5" w:rsidRDefault="77AD0CC5" w:rsidP="77AD0CC5">
            <w:pPr>
              <w:spacing w:after="0"/>
              <w:ind w:left="-20" w:right="-20"/>
            </w:pPr>
            <w:r w:rsidRPr="77AD0CC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14.30 – 16.30 </w:t>
            </w:r>
          </w:p>
        </w:tc>
        <w:tc>
          <w:tcPr>
            <w:tcW w:w="2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77AD0CC5" w:rsidRDefault="77AD0CC5" w:rsidP="77AD0CC5">
            <w:pPr>
              <w:spacing w:after="0"/>
              <w:ind w:left="-20" w:right="-20"/>
              <w:rPr>
                <w:rFonts w:ascii="Aptos Narrow" w:eastAsia="Aptos Narrow" w:hAnsi="Aptos Narrow" w:cs="Aptos Narrow"/>
                <w:color w:val="000000" w:themeColor="text1"/>
                <w:sz w:val="22"/>
                <w:szCs w:val="22"/>
              </w:rPr>
            </w:pPr>
            <w:r w:rsidRPr="77AD0CC5">
              <w:rPr>
                <w:rFonts w:ascii="Aptos Narrow" w:eastAsia="Aptos Narrow" w:hAnsi="Aptos Narrow" w:cs="Aptos Narrow"/>
                <w:color w:val="000000" w:themeColor="text1"/>
                <w:sz w:val="22"/>
                <w:szCs w:val="22"/>
              </w:rPr>
              <w:t>Техніки комунікації з пацієнтами та особливості застосування психосоціальних втручань</w:t>
            </w:r>
            <w:r w:rsidR="2AD5F433" w:rsidRPr="77AD0CC5">
              <w:rPr>
                <w:rFonts w:ascii="Aptos Narrow" w:eastAsia="Aptos Narrow" w:hAnsi="Aptos Narrow" w:cs="Aptos Narrow"/>
                <w:color w:val="000000" w:themeColor="text1"/>
                <w:sz w:val="22"/>
                <w:szCs w:val="22"/>
              </w:rPr>
              <w:t>, Ігор Заставний</w:t>
            </w: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bottom"/>
          </w:tcPr>
          <w:p w:rsidR="77AD0CC5" w:rsidRDefault="77AD0CC5" w:rsidP="77AD0CC5">
            <w:pPr>
              <w:spacing w:after="0"/>
              <w:ind w:left="-20" w:right="-20"/>
              <w:rPr>
                <w:rFonts w:ascii="Aptos Narrow" w:eastAsia="Aptos Narrow" w:hAnsi="Aptos Narrow" w:cs="Aptos Narrow"/>
                <w:color w:val="000000" w:themeColor="text1"/>
                <w:sz w:val="22"/>
                <w:szCs w:val="22"/>
              </w:rPr>
            </w:pPr>
            <w:r w:rsidRPr="77AD0CC5">
              <w:rPr>
                <w:rFonts w:ascii="Aptos Narrow" w:eastAsia="Aptos Narrow" w:hAnsi="Aptos Narrow" w:cs="Aptos Narrow"/>
                <w:color w:val="000000" w:themeColor="text1"/>
                <w:sz w:val="22"/>
                <w:szCs w:val="22"/>
              </w:rPr>
              <w:t>Навички антикризової комунікації з пацієнтами на ПМД</w:t>
            </w:r>
            <w:r w:rsidR="0D517B74" w:rsidRPr="77AD0CC5">
              <w:rPr>
                <w:rFonts w:ascii="Aptos Narrow" w:eastAsia="Aptos Narrow" w:hAnsi="Aptos Narrow" w:cs="Aptos Narrow"/>
                <w:color w:val="000000" w:themeColor="text1"/>
                <w:sz w:val="22"/>
                <w:szCs w:val="22"/>
              </w:rPr>
              <w:t>,</w:t>
            </w:r>
            <w:r w:rsidRPr="77AD0CC5">
              <w:rPr>
                <w:rFonts w:ascii="Aptos Narrow" w:eastAsia="Aptos Narrow" w:hAnsi="Aptos Narrow" w:cs="Aptos Narrow"/>
                <w:color w:val="000000" w:themeColor="text1"/>
                <w:sz w:val="22"/>
                <w:szCs w:val="22"/>
              </w:rPr>
              <w:t xml:space="preserve"> Олексій </w:t>
            </w:r>
            <w:proofErr w:type="spellStart"/>
            <w:r w:rsidRPr="77AD0CC5">
              <w:rPr>
                <w:rFonts w:ascii="Aptos Narrow" w:eastAsia="Aptos Narrow" w:hAnsi="Aptos Narrow" w:cs="Aptos Narrow"/>
                <w:color w:val="000000" w:themeColor="text1"/>
                <w:sz w:val="22"/>
                <w:szCs w:val="22"/>
              </w:rPr>
              <w:t>Ковжун</w:t>
            </w:r>
            <w:proofErr w:type="spellEnd"/>
          </w:p>
        </w:tc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77AD0CC5" w:rsidRPr="000B1DFB" w:rsidRDefault="77AD0CC5" w:rsidP="77AD0CC5">
            <w:pPr>
              <w:spacing w:after="0"/>
              <w:ind w:left="-20" w:right="-20"/>
            </w:pPr>
            <w:r w:rsidRPr="000B1DFB">
              <w:rPr>
                <w:rFonts w:ascii="Aptos Narrow" w:eastAsia="Aptos Narrow" w:hAnsi="Aptos Narrow" w:cs="Aptos Narrow"/>
                <w:sz w:val="22"/>
                <w:szCs w:val="22"/>
              </w:rPr>
              <w:t>Ведення найбільш розповсюджених хронічних захворювань (ЦД, бронхіальна астма, гіпертон</w:t>
            </w:r>
            <w:r w:rsidR="00341C9B">
              <w:rPr>
                <w:rFonts w:ascii="Aptos Narrow" w:eastAsia="Aptos Narrow" w:hAnsi="Aptos Narrow" w:cs="Aptos Narrow"/>
                <w:sz w:val="22"/>
                <w:szCs w:val="22"/>
              </w:rPr>
              <w:t xml:space="preserve">ічна хвороба) </w:t>
            </w:r>
            <w:r w:rsidRPr="000B1DFB">
              <w:rPr>
                <w:rFonts w:ascii="Aptos Narrow" w:eastAsia="Aptos Narrow" w:hAnsi="Aptos Narrow" w:cs="Aptos Narrow"/>
                <w:sz w:val="22"/>
                <w:szCs w:val="22"/>
              </w:rPr>
              <w:t xml:space="preserve">Анна </w:t>
            </w:r>
            <w:proofErr w:type="spellStart"/>
            <w:r w:rsidRPr="000B1DFB">
              <w:rPr>
                <w:rFonts w:ascii="Aptos Narrow" w:eastAsia="Aptos Narrow" w:hAnsi="Aptos Narrow" w:cs="Aptos Narrow"/>
                <w:sz w:val="22"/>
                <w:szCs w:val="22"/>
              </w:rPr>
              <w:t>Сохан</w:t>
            </w:r>
            <w:proofErr w:type="spellEnd"/>
          </w:p>
        </w:tc>
      </w:tr>
      <w:tr w:rsidR="77AD0CC5" w:rsidTr="77AD0CC5">
        <w:trPr>
          <w:trHeight w:val="300"/>
        </w:trPr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77AD0CC5" w:rsidRDefault="77AD0CC5" w:rsidP="77AD0CC5">
            <w:pPr>
              <w:spacing w:after="0"/>
              <w:ind w:left="-20" w:right="-20"/>
            </w:pPr>
            <w:r w:rsidRPr="77AD0CC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16.30-17.00</w:t>
            </w:r>
          </w:p>
        </w:tc>
        <w:tc>
          <w:tcPr>
            <w:tcW w:w="84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77AD0CC5" w:rsidRDefault="77AD0CC5" w:rsidP="77AD0CC5">
            <w:pPr>
              <w:spacing w:after="0"/>
              <w:ind w:left="-20" w:right="-20"/>
              <w:jc w:val="center"/>
            </w:pPr>
            <w:r w:rsidRPr="77AD0CC5">
              <w:rPr>
                <w:rFonts w:ascii="Aptos Narrow" w:eastAsia="Aptos Narrow" w:hAnsi="Aptos Narrow" w:cs="Aptos Narrow"/>
                <w:color w:val="000000" w:themeColor="text1"/>
                <w:sz w:val="22"/>
                <w:szCs w:val="22"/>
              </w:rPr>
              <w:t xml:space="preserve">Кава </w:t>
            </w:r>
            <w:proofErr w:type="spellStart"/>
            <w:r w:rsidRPr="77AD0CC5">
              <w:rPr>
                <w:rFonts w:ascii="Aptos Narrow" w:eastAsia="Aptos Narrow" w:hAnsi="Aptos Narrow" w:cs="Aptos Narrow"/>
                <w:color w:val="000000" w:themeColor="text1"/>
                <w:sz w:val="22"/>
                <w:szCs w:val="22"/>
              </w:rPr>
              <w:t>брейк</w:t>
            </w:r>
            <w:proofErr w:type="spellEnd"/>
          </w:p>
        </w:tc>
      </w:tr>
      <w:tr w:rsidR="77AD0CC5" w:rsidTr="77AD0CC5">
        <w:trPr>
          <w:trHeight w:val="870"/>
        </w:trPr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77AD0CC5" w:rsidRDefault="77AD0CC5" w:rsidP="77AD0CC5">
            <w:pPr>
              <w:spacing w:after="0"/>
              <w:ind w:left="-20" w:right="-20"/>
            </w:pPr>
            <w:r w:rsidRPr="77AD0CC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17.00 – 19.00 </w:t>
            </w:r>
          </w:p>
        </w:tc>
        <w:tc>
          <w:tcPr>
            <w:tcW w:w="2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77AD0CC5" w:rsidRDefault="77AD0CC5" w:rsidP="77AD0CC5">
            <w:pPr>
              <w:spacing w:after="0"/>
              <w:ind w:left="-20" w:right="-20"/>
              <w:rPr>
                <w:rFonts w:ascii="Aptos Narrow" w:eastAsia="Aptos Narrow" w:hAnsi="Aptos Narrow" w:cs="Aptos Narrow"/>
                <w:color w:val="000000" w:themeColor="text1"/>
                <w:sz w:val="22"/>
                <w:szCs w:val="22"/>
              </w:rPr>
            </w:pPr>
            <w:r w:rsidRPr="77AD0CC5">
              <w:rPr>
                <w:rFonts w:ascii="Aptos Narrow" w:eastAsia="Aptos Narrow" w:hAnsi="Aptos Narrow" w:cs="Aptos Narrow"/>
                <w:color w:val="000000" w:themeColor="text1"/>
                <w:sz w:val="22"/>
                <w:szCs w:val="22"/>
              </w:rPr>
              <w:t>Техніки комунікації з пацієнтами та особливості застосування психосоціальних втручань</w:t>
            </w:r>
            <w:r w:rsidR="3BC57F80" w:rsidRPr="77AD0CC5">
              <w:rPr>
                <w:rFonts w:ascii="Aptos Narrow" w:eastAsia="Aptos Narrow" w:hAnsi="Aptos Narrow" w:cs="Aptos Narrow"/>
                <w:color w:val="000000" w:themeColor="text1"/>
                <w:sz w:val="22"/>
                <w:szCs w:val="22"/>
              </w:rPr>
              <w:t>, Ігор Заставний</w:t>
            </w: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bottom"/>
          </w:tcPr>
          <w:p w:rsidR="77AD0CC5" w:rsidRDefault="77AD0CC5" w:rsidP="77AD0CC5">
            <w:pPr>
              <w:spacing w:after="0"/>
              <w:ind w:left="-20" w:right="-20"/>
              <w:rPr>
                <w:rFonts w:ascii="Aptos Narrow" w:eastAsia="Aptos Narrow" w:hAnsi="Aptos Narrow" w:cs="Aptos Narrow"/>
                <w:color w:val="000000" w:themeColor="text1"/>
                <w:sz w:val="22"/>
                <w:szCs w:val="22"/>
              </w:rPr>
            </w:pPr>
            <w:r w:rsidRPr="77AD0CC5">
              <w:rPr>
                <w:rFonts w:ascii="Aptos Narrow" w:eastAsia="Aptos Narrow" w:hAnsi="Aptos Narrow" w:cs="Aptos Narrow"/>
                <w:color w:val="000000" w:themeColor="text1"/>
                <w:sz w:val="22"/>
                <w:szCs w:val="22"/>
              </w:rPr>
              <w:t>Навички антикризової комунікації з пацієнтами на ПМД</w:t>
            </w:r>
            <w:r w:rsidR="28A6A967" w:rsidRPr="77AD0CC5">
              <w:rPr>
                <w:rFonts w:ascii="Aptos Narrow" w:eastAsia="Aptos Narrow" w:hAnsi="Aptos Narrow" w:cs="Aptos Narrow"/>
                <w:color w:val="000000" w:themeColor="text1"/>
                <w:sz w:val="22"/>
                <w:szCs w:val="22"/>
              </w:rPr>
              <w:t xml:space="preserve">, </w:t>
            </w:r>
            <w:r w:rsidRPr="77AD0CC5">
              <w:rPr>
                <w:rFonts w:ascii="Aptos Narrow" w:eastAsia="Aptos Narrow" w:hAnsi="Aptos Narrow" w:cs="Aptos Narrow"/>
                <w:color w:val="000000" w:themeColor="text1"/>
                <w:sz w:val="22"/>
                <w:szCs w:val="22"/>
              </w:rPr>
              <w:t xml:space="preserve">Олексій </w:t>
            </w:r>
            <w:proofErr w:type="spellStart"/>
            <w:r w:rsidRPr="77AD0CC5">
              <w:rPr>
                <w:rFonts w:ascii="Aptos Narrow" w:eastAsia="Aptos Narrow" w:hAnsi="Aptos Narrow" w:cs="Aptos Narrow"/>
                <w:color w:val="000000" w:themeColor="text1"/>
                <w:sz w:val="22"/>
                <w:szCs w:val="22"/>
              </w:rPr>
              <w:t>Ковжун</w:t>
            </w:r>
            <w:proofErr w:type="spellEnd"/>
          </w:p>
        </w:tc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77AD0CC5" w:rsidRDefault="77AD0CC5" w:rsidP="77AD0CC5">
            <w:pPr>
              <w:spacing w:after="0"/>
              <w:ind w:left="-20" w:right="-20"/>
            </w:pPr>
            <w:r w:rsidRPr="77AD0CC5">
              <w:rPr>
                <w:rFonts w:ascii="Aptos Narrow" w:eastAsia="Aptos Narrow" w:hAnsi="Aptos Narrow" w:cs="Aptos Narrow"/>
                <w:color w:val="000000" w:themeColor="text1"/>
                <w:sz w:val="22"/>
                <w:szCs w:val="22"/>
              </w:rPr>
              <w:t xml:space="preserve">Ведення найбільш розповсюджених хронічних захворювань (ЦД, бронхіальна астма, гіпертонічна хвороба) </w:t>
            </w:r>
            <w:r w:rsidRPr="000B1DFB">
              <w:rPr>
                <w:rFonts w:ascii="Aptos Narrow" w:eastAsia="Aptos Narrow" w:hAnsi="Aptos Narrow" w:cs="Aptos Narrow"/>
                <w:sz w:val="22"/>
                <w:szCs w:val="22"/>
              </w:rPr>
              <w:t xml:space="preserve">Анна </w:t>
            </w:r>
            <w:proofErr w:type="spellStart"/>
            <w:r w:rsidRPr="000B1DFB">
              <w:rPr>
                <w:rFonts w:ascii="Aptos Narrow" w:eastAsia="Aptos Narrow" w:hAnsi="Aptos Narrow" w:cs="Aptos Narrow"/>
                <w:sz w:val="22"/>
                <w:szCs w:val="22"/>
              </w:rPr>
              <w:t>Сохан</w:t>
            </w:r>
            <w:proofErr w:type="spellEnd"/>
          </w:p>
        </w:tc>
      </w:tr>
      <w:tr w:rsidR="77AD0CC5" w:rsidTr="77AD0CC5">
        <w:trPr>
          <w:trHeight w:val="285"/>
        </w:trPr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77AD0CC5" w:rsidRDefault="77AD0CC5" w:rsidP="77AD0CC5">
            <w:pPr>
              <w:spacing w:after="0"/>
              <w:ind w:left="-20" w:right="-20"/>
            </w:pPr>
            <w:r w:rsidRPr="77AD0CC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19:00</w:t>
            </w:r>
          </w:p>
        </w:tc>
        <w:tc>
          <w:tcPr>
            <w:tcW w:w="84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77AD0CC5" w:rsidRDefault="77AD0CC5" w:rsidP="77AD0CC5">
            <w:pPr>
              <w:spacing w:after="0"/>
              <w:ind w:left="-20" w:right="-20"/>
              <w:jc w:val="center"/>
            </w:pPr>
            <w:r w:rsidRPr="77AD0CC5">
              <w:rPr>
                <w:rFonts w:ascii="Aptos Narrow" w:eastAsia="Aptos Narrow" w:hAnsi="Aptos Narrow" w:cs="Aptos Narrow"/>
                <w:color w:val="000000" w:themeColor="text1"/>
                <w:sz w:val="22"/>
                <w:szCs w:val="22"/>
              </w:rPr>
              <w:t>Підсумки, рефлексії дня</w:t>
            </w:r>
          </w:p>
        </w:tc>
      </w:tr>
    </w:tbl>
    <w:p w:rsidR="77AD0CC5" w:rsidRDefault="77AD0CC5" w:rsidP="77AD0CC5">
      <w:pPr>
        <w:rPr>
          <w:highlight w:val="yellow"/>
        </w:rPr>
      </w:pPr>
    </w:p>
    <w:tbl>
      <w:tblPr>
        <w:tblW w:w="0" w:type="auto"/>
        <w:tblLayout w:type="fixed"/>
        <w:tblLook w:val="06A0"/>
      </w:tblPr>
      <w:tblGrid>
        <w:gridCol w:w="1289"/>
        <w:gridCol w:w="3923"/>
        <w:gridCol w:w="4148"/>
      </w:tblGrid>
      <w:tr w:rsidR="77AD0CC5" w:rsidTr="77AD0CC5">
        <w:trPr>
          <w:trHeight w:val="285"/>
        </w:trPr>
        <w:tc>
          <w:tcPr>
            <w:tcW w:w="9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77AD0CC5" w:rsidRDefault="00A57612" w:rsidP="77AD0CC5">
            <w:pPr>
              <w:spacing w:after="0"/>
              <w:ind w:left="-20" w:right="-20"/>
              <w:jc w:val="center"/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28.05</w:t>
            </w:r>
            <w:r w:rsidR="77AD0CC5" w:rsidRPr="77AD0CC5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.2024</w:t>
            </w:r>
          </w:p>
        </w:tc>
      </w:tr>
      <w:tr w:rsidR="77AD0CC5" w:rsidTr="77AD0CC5">
        <w:trPr>
          <w:trHeight w:val="300"/>
        </w:trPr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77AD0CC5" w:rsidRDefault="77AD0CC5" w:rsidP="77AD0CC5">
            <w:pPr>
              <w:spacing w:after="0"/>
              <w:ind w:left="-20" w:right="-20"/>
            </w:pPr>
            <w:r w:rsidRPr="77AD0CC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9.00-10.30</w:t>
            </w:r>
          </w:p>
        </w:tc>
        <w:tc>
          <w:tcPr>
            <w:tcW w:w="8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77AD0CC5" w:rsidRDefault="77AD0CC5" w:rsidP="77AD0CC5">
            <w:pPr>
              <w:spacing w:after="0"/>
              <w:ind w:left="-20" w:right="-20"/>
              <w:jc w:val="center"/>
            </w:pPr>
            <w:r w:rsidRPr="77AD0CC5">
              <w:rPr>
                <w:rFonts w:ascii="Aptos Narrow" w:eastAsia="Aptos Narrow" w:hAnsi="Aptos Narrow" w:cs="Aptos Narrow"/>
                <w:color w:val="000000" w:themeColor="text1"/>
                <w:sz w:val="22"/>
                <w:szCs w:val="22"/>
              </w:rPr>
              <w:t xml:space="preserve">Види, особливості та користь застосування цифрових </w:t>
            </w:r>
            <w:proofErr w:type="spellStart"/>
            <w:r w:rsidRPr="77AD0CC5">
              <w:rPr>
                <w:rFonts w:ascii="Aptos Narrow" w:eastAsia="Aptos Narrow" w:hAnsi="Aptos Narrow" w:cs="Aptos Narrow"/>
                <w:color w:val="000000" w:themeColor="text1"/>
                <w:sz w:val="22"/>
                <w:szCs w:val="22"/>
              </w:rPr>
              <w:t>інстурментів</w:t>
            </w:r>
            <w:proofErr w:type="spellEnd"/>
            <w:r w:rsidRPr="77AD0CC5">
              <w:rPr>
                <w:rFonts w:ascii="Aptos Narrow" w:eastAsia="Aptos Narrow" w:hAnsi="Aptos Narrow" w:cs="Aptos Narrow"/>
                <w:color w:val="000000" w:themeColor="text1"/>
                <w:sz w:val="22"/>
                <w:szCs w:val="22"/>
              </w:rPr>
              <w:t xml:space="preserve"> у практиці на ПМД</w:t>
            </w:r>
            <w:r w:rsidR="430D293E" w:rsidRPr="77AD0CC5">
              <w:rPr>
                <w:rFonts w:ascii="Aptos Narrow" w:eastAsia="Aptos Narrow" w:hAnsi="Aptos Narrow" w:cs="Aptos Narrow"/>
                <w:color w:val="000000" w:themeColor="text1"/>
                <w:sz w:val="22"/>
                <w:szCs w:val="22"/>
              </w:rPr>
              <w:t>,</w:t>
            </w:r>
            <w:r w:rsidRPr="77AD0CC5">
              <w:rPr>
                <w:rFonts w:ascii="Aptos Narrow" w:eastAsia="Aptos Narrow" w:hAnsi="Aptos Narrow" w:cs="Aptos Narrow"/>
                <w:color w:val="000000" w:themeColor="text1"/>
                <w:sz w:val="22"/>
                <w:szCs w:val="22"/>
              </w:rPr>
              <w:t xml:space="preserve"> Ігор Заставний </w:t>
            </w:r>
          </w:p>
        </w:tc>
      </w:tr>
      <w:tr w:rsidR="77AD0CC5" w:rsidTr="77AD0CC5">
        <w:trPr>
          <w:trHeight w:val="300"/>
        </w:trPr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77AD0CC5" w:rsidRDefault="77AD0CC5" w:rsidP="77AD0CC5">
            <w:pPr>
              <w:spacing w:after="0"/>
              <w:ind w:left="-20" w:right="-20"/>
            </w:pPr>
            <w:r w:rsidRPr="77AD0CC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10.30-11.00 </w:t>
            </w:r>
          </w:p>
        </w:tc>
        <w:tc>
          <w:tcPr>
            <w:tcW w:w="8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77AD0CC5" w:rsidRDefault="77AD0CC5" w:rsidP="77AD0CC5">
            <w:pPr>
              <w:spacing w:after="0"/>
              <w:ind w:left="-20" w:right="-20"/>
              <w:jc w:val="center"/>
            </w:pPr>
            <w:r w:rsidRPr="77AD0CC5">
              <w:rPr>
                <w:rFonts w:ascii="Aptos Narrow" w:eastAsia="Aptos Narrow" w:hAnsi="Aptos Narrow" w:cs="Aptos Narrow"/>
                <w:color w:val="000000" w:themeColor="text1"/>
                <w:sz w:val="22"/>
                <w:szCs w:val="22"/>
              </w:rPr>
              <w:t xml:space="preserve">Кава </w:t>
            </w:r>
            <w:proofErr w:type="spellStart"/>
            <w:r w:rsidRPr="77AD0CC5">
              <w:rPr>
                <w:rFonts w:ascii="Aptos Narrow" w:eastAsia="Aptos Narrow" w:hAnsi="Aptos Narrow" w:cs="Aptos Narrow"/>
                <w:color w:val="000000" w:themeColor="text1"/>
                <w:sz w:val="22"/>
                <w:szCs w:val="22"/>
              </w:rPr>
              <w:t>брейк</w:t>
            </w:r>
            <w:proofErr w:type="spellEnd"/>
          </w:p>
        </w:tc>
      </w:tr>
      <w:tr w:rsidR="77AD0CC5" w:rsidTr="77AD0CC5">
        <w:trPr>
          <w:trHeight w:val="300"/>
        </w:trPr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77AD0CC5" w:rsidRDefault="77AD0CC5" w:rsidP="77AD0CC5">
            <w:pPr>
              <w:spacing w:after="0"/>
              <w:ind w:left="-20" w:right="-20"/>
            </w:pPr>
            <w:r w:rsidRPr="77AD0CC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11.00-13.00 </w:t>
            </w:r>
          </w:p>
        </w:tc>
        <w:tc>
          <w:tcPr>
            <w:tcW w:w="3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77AD0CC5" w:rsidRDefault="77AD0CC5" w:rsidP="77AD0CC5">
            <w:pPr>
              <w:spacing w:after="0"/>
              <w:ind w:left="-20" w:right="-20"/>
              <w:rPr>
                <w:rFonts w:ascii="Aptos Narrow" w:eastAsia="Aptos Narrow" w:hAnsi="Aptos Narrow" w:cs="Aptos Narrow"/>
                <w:color w:val="000000" w:themeColor="text1"/>
                <w:sz w:val="22"/>
                <w:szCs w:val="22"/>
              </w:rPr>
            </w:pPr>
            <w:r w:rsidRPr="77AD0CC5">
              <w:rPr>
                <w:rFonts w:ascii="Aptos Narrow" w:eastAsia="Aptos Narrow" w:hAnsi="Aptos Narrow" w:cs="Aptos Narrow"/>
                <w:color w:val="000000" w:themeColor="text1"/>
                <w:sz w:val="22"/>
                <w:szCs w:val="22"/>
              </w:rPr>
              <w:t>Основи проведення отоскопії</w:t>
            </w:r>
            <w:r w:rsidR="7E86EF37" w:rsidRPr="77AD0CC5">
              <w:rPr>
                <w:rFonts w:ascii="Aptos Narrow" w:eastAsia="Aptos Narrow" w:hAnsi="Aptos Narrow" w:cs="Aptos Narrow"/>
                <w:color w:val="000000" w:themeColor="text1"/>
                <w:sz w:val="22"/>
                <w:szCs w:val="22"/>
              </w:rPr>
              <w:t>, Ігор</w:t>
            </w:r>
            <w:r w:rsidRPr="77AD0CC5">
              <w:rPr>
                <w:rFonts w:ascii="Aptos Narrow" w:eastAsia="Aptos Narrow" w:hAnsi="Aptos Narrow" w:cs="Aptos Narrow"/>
                <w:color w:val="000000" w:themeColor="text1"/>
                <w:sz w:val="22"/>
                <w:szCs w:val="22"/>
              </w:rPr>
              <w:t xml:space="preserve"> Заставний </w:t>
            </w:r>
          </w:p>
        </w:tc>
        <w:tc>
          <w:tcPr>
            <w:tcW w:w="4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bottom"/>
          </w:tcPr>
          <w:p w:rsidR="77AD0CC5" w:rsidRDefault="77AD0CC5" w:rsidP="77AD0CC5">
            <w:pPr>
              <w:spacing w:after="0"/>
              <w:ind w:left="-20" w:right="-20"/>
              <w:rPr>
                <w:rFonts w:ascii="Aptos Narrow" w:eastAsia="Aptos Narrow" w:hAnsi="Aptos Narrow" w:cs="Aptos Narrow"/>
                <w:color w:val="000000" w:themeColor="text1"/>
                <w:sz w:val="22"/>
                <w:szCs w:val="22"/>
              </w:rPr>
            </w:pPr>
            <w:r w:rsidRPr="77AD0CC5">
              <w:rPr>
                <w:rFonts w:ascii="Aptos Narrow" w:eastAsia="Aptos Narrow" w:hAnsi="Aptos Narrow" w:cs="Aptos Narrow"/>
                <w:color w:val="000000" w:themeColor="text1"/>
                <w:sz w:val="22"/>
                <w:szCs w:val="22"/>
              </w:rPr>
              <w:t>Проведення та аналіз ЕКГ</w:t>
            </w:r>
            <w:r w:rsidR="6CC34497" w:rsidRPr="77AD0CC5">
              <w:rPr>
                <w:rFonts w:ascii="Aptos Narrow" w:eastAsia="Aptos Narrow" w:hAnsi="Aptos Narrow" w:cs="Aptos Narrow"/>
                <w:color w:val="000000" w:themeColor="text1"/>
                <w:sz w:val="22"/>
                <w:szCs w:val="22"/>
              </w:rPr>
              <w:t xml:space="preserve">, Антоніна </w:t>
            </w:r>
            <w:proofErr w:type="spellStart"/>
            <w:r w:rsidRPr="77AD0CC5">
              <w:rPr>
                <w:rFonts w:ascii="Aptos Narrow" w:eastAsia="Aptos Narrow" w:hAnsi="Aptos Narrow" w:cs="Aptos Narrow"/>
                <w:color w:val="000000" w:themeColor="text1"/>
                <w:sz w:val="22"/>
                <w:szCs w:val="22"/>
              </w:rPr>
              <w:t>Можарівська</w:t>
            </w:r>
            <w:proofErr w:type="spellEnd"/>
          </w:p>
        </w:tc>
      </w:tr>
      <w:tr w:rsidR="77AD0CC5" w:rsidTr="77AD0CC5">
        <w:trPr>
          <w:trHeight w:val="300"/>
        </w:trPr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77AD0CC5" w:rsidRDefault="77AD0CC5" w:rsidP="77AD0CC5">
            <w:pPr>
              <w:spacing w:after="0"/>
              <w:ind w:left="-20" w:right="-20"/>
            </w:pPr>
            <w:r w:rsidRPr="77AD0CC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13.00-14.00</w:t>
            </w:r>
          </w:p>
        </w:tc>
        <w:tc>
          <w:tcPr>
            <w:tcW w:w="8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77AD0CC5" w:rsidRDefault="77AD0CC5" w:rsidP="77AD0CC5">
            <w:pPr>
              <w:spacing w:after="0"/>
              <w:ind w:left="-20" w:right="-20"/>
              <w:jc w:val="center"/>
            </w:pPr>
            <w:r w:rsidRPr="77AD0CC5">
              <w:rPr>
                <w:rFonts w:ascii="Aptos Narrow" w:eastAsia="Aptos Narrow" w:hAnsi="Aptos Narrow" w:cs="Aptos Narrow"/>
                <w:color w:val="000000" w:themeColor="text1"/>
                <w:sz w:val="22"/>
                <w:szCs w:val="22"/>
              </w:rPr>
              <w:t>Обід</w:t>
            </w:r>
          </w:p>
        </w:tc>
      </w:tr>
      <w:tr w:rsidR="77AD0CC5" w:rsidTr="77AD0CC5">
        <w:trPr>
          <w:trHeight w:val="300"/>
        </w:trPr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77AD0CC5" w:rsidRDefault="77AD0CC5" w:rsidP="77AD0CC5">
            <w:pPr>
              <w:spacing w:after="0"/>
              <w:ind w:left="-20" w:right="-20"/>
            </w:pPr>
            <w:r w:rsidRPr="77AD0CC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14.00 – 16.00 </w:t>
            </w:r>
          </w:p>
        </w:tc>
        <w:tc>
          <w:tcPr>
            <w:tcW w:w="3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77AD0CC5" w:rsidRDefault="77AD0CC5" w:rsidP="77AD0CC5">
            <w:pPr>
              <w:spacing w:after="0"/>
              <w:ind w:left="-20" w:right="-20"/>
              <w:rPr>
                <w:rFonts w:ascii="Aptos Narrow" w:eastAsia="Aptos Narrow" w:hAnsi="Aptos Narrow" w:cs="Aptos Narrow"/>
                <w:color w:val="000000" w:themeColor="text1"/>
                <w:sz w:val="22"/>
                <w:szCs w:val="22"/>
              </w:rPr>
            </w:pPr>
            <w:r w:rsidRPr="77AD0CC5">
              <w:rPr>
                <w:rFonts w:ascii="Aptos Narrow" w:eastAsia="Aptos Narrow" w:hAnsi="Aptos Narrow" w:cs="Aptos Narrow"/>
                <w:color w:val="000000" w:themeColor="text1"/>
                <w:sz w:val="22"/>
                <w:szCs w:val="22"/>
              </w:rPr>
              <w:t>Основи проведення отоскопії</w:t>
            </w:r>
            <w:r w:rsidR="02B8C77A" w:rsidRPr="77AD0CC5">
              <w:rPr>
                <w:rFonts w:ascii="Aptos Narrow" w:eastAsia="Aptos Narrow" w:hAnsi="Aptos Narrow" w:cs="Aptos Narrow"/>
                <w:color w:val="000000" w:themeColor="text1"/>
                <w:sz w:val="22"/>
                <w:szCs w:val="22"/>
              </w:rPr>
              <w:t>, Ігор</w:t>
            </w:r>
            <w:r w:rsidRPr="77AD0CC5">
              <w:rPr>
                <w:rFonts w:ascii="Aptos Narrow" w:eastAsia="Aptos Narrow" w:hAnsi="Aptos Narrow" w:cs="Aptos Narrow"/>
                <w:color w:val="000000" w:themeColor="text1"/>
                <w:sz w:val="22"/>
                <w:szCs w:val="22"/>
              </w:rPr>
              <w:t xml:space="preserve"> Заставний </w:t>
            </w:r>
          </w:p>
        </w:tc>
        <w:tc>
          <w:tcPr>
            <w:tcW w:w="4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bottom"/>
          </w:tcPr>
          <w:p w:rsidR="77AD0CC5" w:rsidRDefault="77AD0CC5" w:rsidP="77AD0CC5">
            <w:pPr>
              <w:spacing w:after="0"/>
              <w:ind w:left="-20" w:right="-20"/>
              <w:rPr>
                <w:rFonts w:ascii="Aptos Narrow" w:eastAsia="Aptos Narrow" w:hAnsi="Aptos Narrow" w:cs="Aptos Narrow"/>
                <w:color w:val="000000" w:themeColor="text1"/>
                <w:sz w:val="22"/>
                <w:szCs w:val="22"/>
              </w:rPr>
            </w:pPr>
            <w:r w:rsidRPr="77AD0CC5">
              <w:rPr>
                <w:rFonts w:ascii="Aptos Narrow" w:eastAsia="Aptos Narrow" w:hAnsi="Aptos Narrow" w:cs="Aptos Narrow"/>
                <w:color w:val="000000" w:themeColor="text1"/>
                <w:sz w:val="22"/>
                <w:szCs w:val="22"/>
              </w:rPr>
              <w:t>Проведення та аналіз ЕКГ</w:t>
            </w:r>
            <w:r w:rsidR="1F73681E" w:rsidRPr="77AD0CC5">
              <w:rPr>
                <w:rFonts w:ascii="Aptos Narrow" w:eastAsia="Aptos Narrow" w:hAnsi="Aptos Narrow" w:cs="Aptos Narrow"/>
                <w:color w:val="000000" w:themeColor="text1"/>
                <w:sz w:val="22"/>
                <w:szCs w:val="22"/>
              </w:rPr>
              <w:t xml:space="preserve">, Антоніна </w:t>
            </w:r>
            <w:proofErr w:type="spellStart"/>
            <w:r w:rsidRPr="77AD0CC5">
              <w:rPr>
                <w:rFonts w:ascii="Aptos Narrow" w:eastAsia="Aptos Narrow" w:hAnsi="Aptos Narrow" w:cs="Aptos Narrow"/>
                <w:color w:val="000000" w:themeColor="text1"/>
                <w:sz w:val="22"/>
                <w:szCs w:val="22"/>
              </w:rPr>
              <w:t>Можарівська</w:t>
            </w:r>
            <w:proofErr w:type="spellEnd"/>
          </w:p>
        </w:tc>
      </w:tr>
      <w:tr w:rsidR="77AD0CC5" w:rsidTr="77AD0CC5">
        <w:trPr>
          <w:trHeight w:val="300"/>
        </w:trPr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77AD0CC5" w:rsidRDefault="77AD0CC5" w:rsidP="77AD0CC5">
            <w:pPr>
              <w:spacing w:after="0"/>
              <w:ind w:left="-20" w:right="-20"/>
            </w:pPr>
            <w:r w:rsidRPr="77AD0CC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16.00 - 16:30</w:t>
            </w:r>
          </w:p>
        </w:tc>
        <w:tc>
          <w:tcPr>
            <w:tcW w:w="8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77AD0CC5" w:rsidRDefault="77AD0CC5" w:rsidP="77AD0CC5">
            <w:pPr>
              <w:spacing w:after="0"/>
              <w:ind w:left="-20" w:right="-20"/>
              <w:jc w:val="center"/>
            </w:pPr>
            <w:r w:rsidRPr="77AD0CC5">
              <w:rPr>
                <w:rFonts w:ascii="Aptos Narrow" w:eastAsia="Aptos Narrow" w:hAnsi="Aptos Narrow" w:cs="Aptos Narrow"/>
                <w:color w:val="000000" w:themeColor="text1"/>
                <w:sz w:val="22"/>
                <w:szCs w:val="22"/>
              </w:rPr>
              <w:t xml:space="preserve">Кава </w:t>
            </w:r>
            <w:proofErr w:type="spellStart"/>
            <w:r w:rsidRPr="77AD0CC5">
              <w:rPr>
                <w:rFonts w:ascii="Aptos Narrow" w:eastAsia="Aptos Narrow" w:hAnsi="Aptos Narrow" w:cs="Aptos Narrow"/>
                <w:color w:val="000000" w:themeColor="text1"/>
                <w:sz w:val="22"/>
                <w:szCs w:val="22"/>
              </w:rPr>
              <w:t>брейк</w:t>
            </w:r>
            <w:proofErr w:type="spellEnd"/>
          </w:p>
        </w:tc>
      </w:tr>
      <w:tr w:rsidR="77AD0CC5" w:rsidTr="77AD0CC5">
        <w:trPr>
          <w:trHeight w:val="600"/>
        </w:trPr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77AD0CC5" w:rsidRDefault="77AD0CC5" w:rsidP="77AD0CC5">
            <w:pPr>
              <w:spacing w:after="0"/>
              <w:ind w:left="-20" w:right="-20"/>
            </w:pPr>
            <w:r w:rsidRPr="77AD0CC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16.30 – 18.00 </w:t>
            </w:r>
          </w:p>
        </w:tc>
        <w:tc>
          <w:tcPr>
            <w:tcW w:w="8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77AD0CC5" w:rsidRDefault="77AD0CC5" w:rsidP="007225D1">
            <w:pPr>
              <w:spacing w:after="0"/>
              <w:ind w:left="-20" w:right="-20"/>
              <w:jc w:val="center"/>
              <w:rPr>
                <w:rFonts w:ascii="Aptos Narrow" w:eastAsia="Aptos Narrow" w:hAnsi="Aptos Narrow" w:cs="Aptos Narrow"/>
                <w:color w:val="000000" w:themeColor="text1"/>
                <w:sz w:val="22"/>
                <w:szCs w:val="22"/>
              </w:rPr>
            </w:pPr>
            <w:r w:rsidRPr="77AD0CC5">
              <w:rPr>
                <w:rFonts w:ascii="Aptos Narrow" w:eastAsia="Aptos Narrow" w:hAnsi="Aptos Narrow" w:cs="Aptos Narrow"/>
                <w:color w:val="000000" w:themeColor="text1"/>
                <w:sz w:val="22"/>
                <w:szCs w:val="22"/>
              </w:rPr>
              <w:t xml:space="preserve">панельна дискусія "Відповідальність і готовність розвиватись" (Ігор Заставний, Матвій </w:t>
            </w:r>
            <w:proofErr w:type="spellStart"/>
            <w:r w:rsidRPr="77AD0CC5">
              <w:rPr>
                <w:rFonts w:ascii="Aptos Narrow" w:eastAsia="Aptos Narrow" w:hAnsi="Aptos Narrow" w:cs="Aptos Narrow"/>
                <w:color w:val="000000" w:themeColor="text1"/>
                <w:sz w:val="22"/>
                <w:szCs w:val="22"/>
              </w:rPr>
              <w:t>Хренов</w:t>
            </w:r>
            <w:proofErr w:type="spellEnd"/>
            <w:r w:rsidRPr="77AD0CC5">
              <w:rPr>
                <w:rFonts w:ascii="Aptos Narrow" w:eastAsia="Aptos Narrow" w:hAnsi="Aptos Narrow" w:cs="Aptos Narrow"/>
                <w:color w:val="000000" w:themeColor="text1"/>
                <w:sz w:val="22"/>
                <w:szCs w:val="22"/>
              </w:rPr>
              <w:t xml:space="preserve">, Світлана Гордійчук, Олексій </w:t>
            </w:r>
            <w:proofErr w:type="spellStart"/>
            <w:r w:rsidRPr="77AD0CC5">
              <w:rPr>
                <w:rFonts w:ascii="Aptos Narrow" w:eastAsia="Aptos Narrow" w:hAnsi="Aptos Narrow" w:cs="Aptos Narrow"/>
                <w:color w:val="000000" w:themeColor="text1"/>
                <w:sz w:val="22"/>
                <w:szCs w:val="22"/>
              </w:rPr>
              <w:t>Ковжун</w:t>
            </w:r>
            <w:proofErr w:type="spellEnd"/>
            <w:r w:rsidRPr="77AD0CC5">
              <w:rPr>
                <w:rFonts w:ascii="Aptos Narrow" w:eastAsia="Aptos Narrow" w:hAnsi="Aptos Narrow" w:cs="Aptos Narrow"/>
                <w:color w:val="000000" w:themeColor="text1"/>
                <w:sz w:val="22"/>
                <w:szCs w:val="22"/>
              </w:rPr>
              <w:t xml:space="preserve">, Антоніна </w:t>
            </w:r>
            <w:proofErr w:type="spellStart"/>
            <w:r w:rsidRPr="77AD0CC5">
              <w:rPr>
                <w:rFonts w:ascii="Aptos Narrow" w:eastAsia="Aptos Narrow" w:hAnsi="Aptos Narrow" w:cs="Aptos Narrow"/>
                <w:color w:val="000000" w:themeColor="text1"/>
                <w:sz w:val="22"/>
                <w:szCs w:val="22"/>
              </w:rPr>
              <w:t>Можарівська</w:t>
            </w:r>
            <w:proofErr w:type="spellEnd"/>
            <w:r w:rsidRPr="77AD0CC5">
              <w:rPr>
                <w:rFonts w:ascii="Aptos Narrow" w:eastAsia="Aptos Narrow" w:hAnsi="Aptos Narrow" w:cs="Aptos Narrow"/>
                <w:color w:val="000000" w:themeColor="text1"/>
                <w:sz w:val="22"/>
                <w:szCs w:val="22"/>
              </w:rPr>
              <w:t>)</w:t>
            </w:r>
          </w:p>
        </w:tc>
      </w:tr>
    </w:tbl>
    <w:p w:rsidR="77AD0CC5" w:rsidRDefault="77AD0CC5" w:rsidP="77AD0CC5">
      <w:pPr>
        <w:rPr>
          <w:highlight w:val="yellow"/>
        </w:rPr>
      </w:pPr>
    </w:p>
    <w:tbl>
      <w:tblPr>
        <w:tblW w:w="0" w:type="auto"/>
        <w:tblLayout w:type="fixed"/>
        <w:tblLook w:val="06A0"/>
      </w:tblPr>
      <w:tblGrid>
        <w:gridCol w:w="1287"/>
        <w:gridCol w:w="3925"/>
        <w:gridCol w:w="4148"/>
      </w:tblGrid>
      <w:tr w:rsidR="77AD0CC5" w:rsidTr="77AD0CC5">
        <w:trPr>
          <w:trHeight w:val="300"/>
        </w:trPr>
        <w:tc>
          <w:tcPr>
            <w:tcW w:w="9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77AD0CC5" w:rsidRDefault="00A57612" w:rsidP="77AD0CC5">
            <w:pPr>
              <w:spacing w:after="0"/>
              <w:ind w:left="-20" w:right="-20"/>
              <w:jc w:val="center"/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29.05</w:t>
            </w:r>
            <w:r w:rsidR="77AD0CC5" w:rsidRPr="77AD0CC5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.2024</w:t>
            </w:r>
          </w:p>
        </w:tc>
      </w:tr>
      <w:tr w:rsidR="77AD0CC5" w:rsidTr="77AD0CC5">
        <w:trPr>
          <w:trHeight w:val="300"/>
        </w:trPr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77AD0CC5" w:rsidRDefault="77AD0CC5" w:rsidP="77AD0CC5">
            <w:pPr>
              <w:spacing w:after="0"/>
              <w:ind w:left="-20" w:right="-20"/>
            </w:pPr>
            <w:r w:rsidRPr="77AD0CC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9.00-10.30</w:t>
            </w:r>
          </w:p>
        </w:tc>
        <w:tc>
          <w:tcPr>
            <w:tcW w:w="80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81283E3" w:rsidRDefault="081283E3" w:rsidP="77AD0CC5">
            <w:pPr>
              <w:spacing w:after="0"/>
              <w:ind w:left="-20" w:right="-20"/>
              <w:jc w:val="center"/>
              <w:rPr>
                <w:rFonts w:ascii="Aptos Narrow" w:eastAsia="Aptos Narrow" w:hAnsi="Aptos Narrow" w:cs="Aptos Narrow"/>
                <w:color w:val="000000" w:themeColor="text1"/>
                <w:sz w:val="22"/>
                <w:szCs w:val="22"/>
              </w:rPr>
            </w:pPr>
            <w:r w:rsidRPr="77AD0CC5">
              <w:rPr>
                <w:rFonts w:ascii="Aptos Narrow" w:eastAsia="Aptos Narrow" w:hAnsi="Aptos Narrow" w:cs="Aptos Narrow"/>
                <w:color w:val="000000" w:themeColor="text1"/>
                <w:sz w:val="22"/>
                <w:szCs w:val="22"/>
              </w:rPr>
              <w:t>О</w:t>
            </w:r>
            <w:r w:rsidR="77AD0CC5" w:rsidRPr="77AD0CC5">
              <w:rPr>
                <w:rFonts w:ascii="Aptos Narrow" w:eastAsia="Aptos Narrow" w:hAnsi="Aptos Narrow" w:cs="Aptos Narrow"/>
                <w:color w:val="000000" w:themeColor="text1"/>
                <w:sz w:val="22"/>
                <w:szCs w:val="22"/>
              </w:rPr>
              <w:t xml:space="preserve">снови </w:t>
            </w:r>
            <w:proofErr w:type="spellStart"/>
            <w:r w:rsidR="77AD0CC5" w:rsidRPr="77AD0CC5">
              <w:rPr>
                <w:rFonts w:ascii="Aptos Narrow" w:eastAsia="Aptos Narrow" w:hAnsi="Aptos Narrow" w:cs="Aptos Narrow"/>
                <w:color w:val="000000" w:themeColor="text1"/>
                <w:sz w:val="22"/>
                <w:szCs w:val="22"/>
              </w:rPr>
              <w:t>дерматоскопії</w:t>
            </w:r>
            <w:proofErr w:type="spellEnd"/>
            <w:r w:rsidR="5A3E8531" w:rsidRPr="77AD0CC5">
              <w:rPr>
                <w:rFonts w:ascii="Aptos Narrow" w:eastAsia="Aptos Narrow" w:hAnsi="Aptos Narrow" w:cs="Aptos Narrow"/>
                <w:color w:val="000000" w:themeColor="text1"/>
                <w:sz w:val="22"/>
                <w:szCs w:val="22"/>
              </w:rPr>
              <w:t xml:space="preserve">, </w:t>
            </w:r>
            <w:r w:rsidR="77AD0CC5" w:rsidRPr="77AD0CC5">
              <w:rPr>
                <w:rFonts w:ascii="Aptos Narrow" w:eastAsia="Aptos Narrow" w:hAnsi="Aptos Narrow" w:cs="Aptos Narrow"/>
                <w:color w:val="000000" w:themeColor="text1"/>
                <w:sz w:val="22"/>
                <w:szCs w:val="22"/>
              </w:rPr>
              <w:t xml:space="preserve">Вадим </w:t>
            </w:r>
            <w:proofErr w:type="spellStart"/>
            <w:r w:rsidR="77AD0CC5" w:rsidRPr="77AD0CC5">
              <w:rPr>
                <w:rFonts w:ascii="Aptos Narrow" w:eastAsia="Aptos Narrow" w:hAnsi="Aptos Narrow" w:cs="Aptos Narrow"/>
                <w:color w:val="000000" w:themeColor="text1"/>
                <w:sz w:val="22"/>
                <w:szCs w:val="22"/>
              </w:rPr>
              <w:t>Стефанович</w:t>
            </w:r>
            <w:proofErr w:type="spellEnd"/>
          </w:p>
        </w:tc>
      </w:tr>
      <w:tr w:rsidR="77AD0CC5" w:rsidTr="77AD0CC5">
        <w:trPr>
          <w:trHeight w:val="300"/>
        </w:trPr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77AD0CC5" w:rsidRDefault="77AD0CC5" w:rsidP="77AD0CC5">
            <w:pPr>
              <w:spacing w:after="0"/>
              <w:ind w:left="-20" w:right="-20"/>
            </w:pPr>
            <w:r w:rsidRPr="77AD0CC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10.30-11.00 </w:t>
            </w:r>
          </w:p>
        </w:tc>
        <w:tc>
          <w:tcPr>
            <w:tcW w:w="80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77AD0CC5" w:rsidRDefault="77AD0CC5" w:rsidP="77AD0CC5">
            <w:pPr>
              <w:spacing w:after="0"/>
              <w:ind w:left="-20" w:right="-20"/>
              <w:jc w:val="center"/>
            </w:pPr>
            <w:r w:rsidRPr="77AD0CC5">
              <w:rPr>
                <w:rFonts w:ascii="Aptos Narrow" w:eastAsia="Aptos Narrow" w:hAnsi="Aptos Narrow" w:cs="Aptos Narrow"/>
                <w:color w:val="000000" w:themeColor="text1"/>
                <w:sz w:val="22"/>
                <w:szCs w:val="22"/>
              </w:rPr>
              <w:t xml:space="preserve">Кава </w:t>
            </w:r>
            <w:proofErr w:type="spellStart"/>
            <w:r w:rsidRPr="77AD0CC5">
              <w:rPr>
                <w:rFonts w:ascii="Aptos Narrow" w:eastAsia="Aptos Narrow" w:hAnsi="Aptos Narrow" w:cs="Aptos Narrow"/>
                <w:color w:val="000000" w:themeColor="text1"/>
                <w:sz w:val="22"/>
                <w:szCs w:val="22"/>
              </w:rPr>
              <w:t>брейк</w:t>
            </w:r>
            <w:proofErr w:type="spellEnd"/>
          </w:p>
        </w:tc>
      </w:tr>
      <w:tr w:rsidR="77AD0CC5" w:rsidTr="77AD0CC5">
        <w:trPr>
          <w:trHeight w:val="1305"/>
        </w:trPr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77AD0CC5" w:rsidRDefault="77AD0CC5" w:rsidP="77AD0CC5">
            <w:pPr>
              <w:spacing w:after="0"/>
              <w:ind w:left="-20" w:right="-20"/>
            </w:pPr>
            <w:r w:rsidRPr="77AD0CC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11.00-13.00 </w:t>
            </w:r>
          </w:p>
        </w:tc>
        <w:tc>
          <w:tcPr>
            <w:tcW w:w="3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77AD0CC5" w:rsidRDefault="77AD0CC5" w:rsidP="77AD0CC5">
            <w:pPr>
              <w:spacing w:after="0"/>
              <w:ind w:left="-20" w:right="-20"/>
              <w:rPr>
                <w:rFonts w:ascii="Aptos Narrow" w:eastAsia="Aptos Narrow" w:hAnsi="Aptos Narrow" w:cs="Aptos Narrow"/>
                <w:color w:val="000000" w:themeColor="text1"/>
                <w:sz w:val="22"/>
                <w:szCs w:val="22"/>
              </w:rPr>
            </w:pPr>
            <w:proofErr w:type="spellStart"/>
            <w:r w:rsidRPr="77AD0CC5">
              <w:rPr>
                <w:rFonts w:ascii="Aptos Narrow" w:eastAsia="Aptos Narrow" w:hAnsi="Aptos Narrow" w:cs="Aptos Narrow"/>
                <w:color w:val="000000" w:themeColor="text1"/>
                <w:sz w:val="22"/>
                <w:szCs w:val="22"/>
              </w:rPr>
              <w:t>Basic</w:t>
            </w:r>
            <w:proofErr w:type="spellEnd"/>
            <w:r w:rsidR="007225D1">
              <w:rPr>
                <w:rFonts w:ascii="Aptos Narrow" w:eastAsia="Aptos Narrow" w:hAnsi="Aptos Narrow" w:cs="Aptos Narrow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77AD0CC5">
              <w:rPr>
                <w:rFonts w:ascii="Aptos Narrow" w:eastAsia="Aptos Narrow" w:hAnsi="Aptos Narrow" w:cs="Aptos Narrow"/>
                <w:color w:val="000000" w:themeColor="text1"/>
                <w:sz w:val="22"/>
                <w:szCs w:val="22"/>
              </w:rPr>
              <w:t>Life</w:t>
            </w:r>
            <w:proofErr w:type="spellEnd"/>
            <w:r w:rsidR="007225D1">
              <w:rPr>
                <w:rFonts w:ascii="Aptos Narrow" w:eastAsia="Aptos Narrow" w:hAnsi="Aptos Narrow" w:cs="Aptos Narrow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77AD0CC5">
              <w:rPr>
                <w:rFonts w:ascii="Aptos Narrow" w:eastAsia="Aptos Narrow" w:hAnsi="Aptos Narrow" w:cs="Aptos Narrow"/>
                <w:color w:val="000000" w:themeColor="text1"/>
                <w:sz w:val="22"/>
                <w:szCs w:val="22"/>
              </w:rPr>
              <w:t>Support</w:t>
            </w:r>
            <w:proofErr w:type="spellEnd"/>
            <w:r w:rsidRPr="77AD0CC5">
              <w:rPr>
                <w:rFonts w:ascii="Aptos Narrow" w:eastAsia="Aptos Narrow" w:hAnsi="Aptos Narrow" w:cs="Aptos Narrow"/>
                <w:color w:val="000000" w:themeColor="text1"/>
                <w:sz w:val="22"/>
                <w:szCs w:val="22"/>
              </w:rPr>
              <w:t>: допомога при невідкладних станах</w:t>
            </w:r>
            <w:r w:rsidR="7536B582" w:rsidRPr="77AD0CC5">
              <w:rPr>
                <w:rFonts w:ascii="Aptos Narrow" w:eastAsia="Aptos Narrow" w:hAnsi="Aptos Narrow" w:cs="Aptos Narrow"/>
                <w:color w:val="000000" w:themeColor="text1"/>
                <w:sz w:val="22"/>
                <w:szCs w:val="22"/>
              </w:rPr>
              <w:t xml:space="preserve">, </w:t>
            </w:r>
            <w:r w:rsidRPr="77AD0CC5">
              <w:rPr>
                <w:rFonts w:ascii="Aptos Narrow" w:eastAsia="Aptos Narrow" w:hAnsi="Aptos Narrow" w:cs="Aptos Narrow"/>
                <w:color w:val="000000" w:themeColor="text1"/>
                <w:sz w:val="22"/>
                <w:szCs w:val="22"/>
              </w:rPr>
              <w:t xml:space="preserve">Наталія </w:t>
            </w:r>
            <w:proofErr w:type="spellStart"/>
            <w:r w:rsidRPr="77AD0CC5">
              <w:rPr>
                <w:rFonts w:ascii="Aptos Narrow" w:eastAsia="Aptos Narrow" w:hAnsi="Aptos Narrow" w:cs="Aptos Narrow"/>
                <w:color w:val="000000" w:themeColor="text1"/>
                <w:sz w:val="22"/>
                <w:szCs w:val="22"/>
              </w:rPr>
              <w:t>Слінчак</w:t>
            </w:r>
            <w:proofErr w:type="spellEnd"/>
          </w:p>
        </w:tc>
        <w:tc>
          <w:tcPr>
            <w:tcW w:w="4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77AD0CC5" w:rsidRDefault="77AD0CC5" w:rsidP="77AD0CC5">
            <w:pPr>
              <w:spacing w:after="0"/>
              <w:ind w:left="-20" w:right="-20"/>
            </w:pPr>
            <w:proofErr w:type="spellStart"/>
            <w:r w:rsidRPr="77AD0CC5">
              <w:rPr>
                <w:rFonts w:ascii="Aptos Narrow" w:eastAsia="Aptos Narrow" w:hAnsi="Aptos Narrow" w:cs="Aptos Narrow"/>
                <w:color w:val="000000" w:themeColor="text1"/>
                <w:sz w:val="22"/>
                <w:szCs w:val="22"/>
              </w:rPr>
              <w:t>Basic</w:t>
            </w:r>
            <w:proofErr w:type="spellEnd"/>
            <w:r w:rsidR="007225D1">
              <w:rPr>
                <w:rFonts w:ascii="Aptos Narrow" w:eastAsia="Aptos Narrow" w:hAnsi="Aptos Narrow" w:cs="Aptos Narrow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77AD0CC5">
              <w:rPr>
                <w:rFonts w:ascii="Aptos Narrow" w:eastAsia="Aptos Narrow" w:hAnsi="Aptos Narrow" w:cs="Aptos Narrow"/>
                <w:color w:val="000000" w:themeColor="text1"/>
                <w:sz w:val="22"/>
                <w:szCs w:val="22"/>
              </w:rPr>
              <w:t>Life</w:t>
            </w:r>
            <w:proofErr w:type="spellEnd"/>
            <w:r w:rsidR="007225D1">
              <w:rPr>
                <w:rFonts w:ascii="Aptos Narrow" w:eastAsia="Aptos Narrow" w:hAnsi="Aptos Narrow" w:cs="Aptos Narrow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77AD0CC5">
              <w:rPr>
                <w:rFonts w:ascii="Aptos Narrow" w:eastAsia="Aptos Narrow" w:hAnsi="Aptos Narrow" w:cs="Aptos Narrow"/>
                <w:color w:val="000000" w:themeColor="text1"/>
                <w:sz w:val="22"/>
                <w:szCs w:val="22"/>
              </w:rPr>
              <w:t>Support</w:t>
            </w:r>
            <w:proofErr w:type="spellEnd"/>
            <w:r w:rsidRPr="77AD0CC5">
              <w:rPr>
                <w:rFonts w:ascii="Aptos Narrow" w:eastAsia="Aptos Narrow" w:hAnsi="Aptos Narrow" w:cs="Aptos Narrow"/>
                <w:color w:val="000000" w:themeColor="text1"/>
                <w:sz w:val="22"/>
                <w:szCs w:val="22"/>
              </w:rPr>
              <w:t>: допомога при невідкладних станах</w:t>
            </w:r>
            <w:r w:rsidR="04E18DE4" w:rsidRPr="77AD0CC5">
              <w:rPr>
                <w:rFonts w:ascii="Aptos Narrow" w:eastAsia="Aptos Narrow" w:hAnsi="Aptos Narrow" w:cs="Aptos Narrow"/>
                <w:color w:val="000000" w:themeColor="text1"/>
                <w:sz w:val="22"/>
                <w:szCs w:val="22"/>
              </w:rPr>
              <w:t>,</w:t>
            </w:r>
            <w:r w:rsidRPr="77AD0CC5">
              <w:rPr>
                <w:rFonts w:ascii="Aptos Narrow" w:eastAsia="Aptos Narrow" w:hAnsi="Aptos Narrow" w:cs="Aptos Narrow"/>
                <w:color w:val="000000" w:themeColor="text1"/>
                <w:sz w:val="22"/>
                <w:szCs w:val="22"/>
              </w:rPr>
              <w:t xml:space="preserve"> Алла </w:t>
            </w:r>
            <w:proofErr w:type="spellStart"/>
            <w:r w:rsidRPr="77AD0CC5">
              <w:rPr>
                <w:rFonts w:ascii="Aptos Narrow" w:eastAsia="Aptos Narrow" w:hAnsi="Aptos Narrow" w:cs="Aptos Narrow"/>
                <w:color w:val="000000" w:themeColor="text1"/>
                <w:sz w:val="22"/>
                <w:szCs w:val="22"/>
              </w:rPr>
              <w:t>Варич</w:t>
            </w:r>
            <w:proofErr w:type="spellEnd"/>
          </w:p>
        </w:tc>
      </w:tr>
      <w:tr w:rsidR="77AD0CC5" w:rsidTr="77AD0CC5">
        <w:trPr>
          <w:trHeight w:val="300"/>
        </w:trPr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77AD0CC5" w:rsidRDefault="77AD0CC5" w:rsidP="77AD0CC5">
            <w:pPr>
              <w:spacing w:after="0"/>
              <w:ind w:left="-20" w:right="-20"/>
            </w:pPr>
            <w:r w:rsidRPr="77AD0CC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13.00-14.00</w:t>
            </w:r>
          </w:p>
        </w:tc>
        <w:tc>
          <w:tcPr>
            <w:tcW w:w="80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77AD0CC5" w:rsidRDefault="77AD0CC5" w:rsidP="77AD0CC5">
            <w:pPr>
              <w:spacing w:after="0"/>
              <w:ind w:left="-20" w:right="-20"/>
              <w:jc w:val="center"/>
            </w:pPr>
            <w:r w:rsidRPr="77AD0CC5">
              <w:rPr>
                <w:rFonts w:ascii="Aptos Narrow" w:eastAsia="Aptos Narrow" w:hAnsi="Aptos Narrow" w:cs="Aptos Narrow"/>
                <w:color w:val="000000" w:themeColor="text1"/>
                <w:sz w:val="22"/>
                <w:szCs w:val="22"/>
              </w:rPr>
              <w:t>Обід</w:t>
            </w:r>
          </w:p>
        </w:tc>
      </w:tr>
      <w:tr w:rsidR="77AD0CC5" w:rsidTr="77AD0CC5">
        <w:trPr>
          <w:trHeight w:val="630"/>
        </w:trPr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77AD0CC5" w:rsidRDefault="77AD0CC5" w:rsidP="77AD0CC5">
            <w:pPr>
              <w:spacing w:after="0"/>
              <w:ind w:left="-20" w:right="-20"/>
            </w:pPr>
            <w:r w:rsidRPr="77AD0CC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14.00 – 16.00 </w:t>
            </w:r>
          </w:p>
        </w:tc>
        <w:tc>
          <w:tcPr>
            <w:tcW w:w="3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77AD0CC5" w:rsidRDefault="77AD0CC5" w:rsidP="77AD0CC5">
            <w:pPr>
              <w:spacing w:after="0"/>
              <w:ind w:left="-20" w:right="-20"/>
              <w:rPr>
                <w:rFonts w:ascii="Aptos Narrow" w:eastAsia="Aptos Narrow" w:hAnsi="Aptos Narrow" w:cs="Aptos Narrow"/>
                <w:color w:val="000000" w:themeColor="text1"/>
                <w:sz w:val="22"/>
                <w:szCs w:val="22"/>
              </w:rPr>
            </w:pPr>
            <w:proofErr w:type="spellStart"/>
            <w:r w:rsidRPr="77AD0CC5">
              <w:rPr>
                <w:rFonts w:ascii="Aptos Narrow" w:eastAsia="Aptos Narrow" w:hAnsi="Aptos Narrow" w:cs="Aptos Narrow"/>
                <w:color w:val="000000" w:themeColor="text1"/>
                <w:sz w:val="22"/>
                <w:szCs w:val="22"/>
              </w:rPr>
              <w:t>Basic</w:t>
            </w:r>
            <w:proofErr w:type="spellEnd"/>
            <w:r w:rsidR="007225D1">
              <w:rPr>
                <w:rFonts w:ascii="Aptos Narrow" w:eastAsia="Aptos Narrow" w:hAnsi="Aptos Narrow" w:cs="Aptos Narrow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77AD0CC5">
              <w:rPr>
                <w:rFonts w:ascii="Aptos Narrow" w:eastAsia="Aptos Narrow" w:hAnsi="Aptos Narrow" w:cs="Aptos Narrow"/>
                <w:color w:val="000000" w:themeColor="text1"/>
                <w:sz w:val="22"/>
                <w:szCs w:val="22"/>
              </w:rPr>
              <w:t>Life</w:t>
            </w:r>
            <w:proofErr w:type="spellEnd"/>
            <w:r w:rsidR="007225D1">
              <w:rPr>
                <w:rFonts w:ascii="Aptos Narrow" w:eastAsia="Aptos Narrow" w:hAnsi="Aptos Narrow" w:cs="Aptos Narrow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77AD0CC5">
              <w:rPr>
                <w:rFonts w:ascii="Aptos Narrow" w:eastAsia="Aptos Narrow" w:hAnsi="Aptos Narrow" w:cs="Aptos Narrow"/>
                <w:color w:val="000000" w:themeColor="text1"/>
                <w:sz w:val="22"/>
                <w:szCs w:val="22"/>
              </w:rPr>
              <w:t>Support</w:t>
            </w:r>
            <w:proofErr w:type="spellEnd"/>
            <w:r w:rsidRPr="77AD0CC5">
              <w:rPr>
                <w:rFonts w:ascii="Aptos Narrow" w:eastAsia="Aptos Narrow" w:hAnsi="Aptos Narrow" w:cs="Aptos Narrow"/>
                <w:color w:val="000000" w:themeColor="text1"/>
                <w:sz w:val="22"/>
                <w:szCs w:val="22"/>
              </w:rPr>
              <w:t>: допомога при невідкладних станах</w:t>
            </w:r>
            <w:r w:rsidR="6CF29708" w:rsidRPr="77AD0CC5">
              <w:rPr>
                <w:rFonts w:ascii="Aptos Narrow" w:eastAsia="Aptos Narrow" w:hAnsi="Aptos Narrow" w:cs="Aptos Narrow"/>
                <w:color w:val="000000" w:themeColor="text1"/>
                <w:sz w:val="22"/>
                <w:szCs w:val="22"/>
              </w:rPr>
              <w:t>,</w:t>
            </w:r>
            <w:r w:rsidRPr="77AD0CC5">
              <w:rPr>
                <w:rFonts w:ascii="Aptos Narrow" w:eastAsia="Aptos Narrow" w:hAnsi="Aptos Narrow" w:cs="Aptos Narrow"/>
                <w:color w:val="000000" w:themeColor="text1"/>
                <w:sz w:val="22"/>
                <w:szCs w:val="22"/>
              </w:rPr>
              <w:t xml:space="preserve"> Наталія </w:t>
            </w:r>
            <w:proofErr w:type="spellStart"/>
            <w:r w:rsidRPr="77AD0CC5">
              <w:rPr>
                <w:rFonts w:ascii="Aptos Narrow" w:eastAsia="Aptos Narrow" w:hAnsi="Aptos Narrow" w:cs="Aptos Narrow"/>
                <w:color w:val="000000" w:themeColor="text1"/>
                <w:sz w:val="22"/>
                <w:szCs w:val="22"/>
              </w:rPr>
              <w:t>Слінчак</w:t>
            </w:r>
            <w:proofErr w:type="spellEnd"/>
          </w:p>
        </w:tc>
        <w:tc>
          <w:tcPr>
            <w:tcW w:w="4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77AD0CC5" w:rsidRDefault="77AD0CC5" w:rsidP="77AD0CC5">
            <w:pPr>
              <w:spacing w:after="0"/>
              <w:ind w:left="-20" w:right="-20"/>
            </w:pPr>
            <w:proofErr w:type="spellStart"/>
            <w:r w:rsidRPr="77AD0CC5">
              <w:rPr>
                <w:rFonts w:ascii="Aptos Narrow" w:eastAsia="Aptos Narrow" w:hAnsi="Aptos Narrow" w:cs="Aptos Narrow"/>
                <w:color w:val="000000" w:themeColor="text1"/>
                <w:sz w:val="22"/>
                <w:szCs w:val="22"/>
              </w:rPr>
              <w:t>Basic</w:t>
            </w:r>
            <w:proofErr w:type="spellEnd"/>
            <w:r w:rsidR="007225D1">
              <w:rPr>
                <w:rFonts w:ascii="Aptos Narrow" w:eastAsia="Aptos Narrow" w:hAnsi="Aptos Narrow" w:cs="Aptos Narrow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77AD0CC5">
              <w:rPr>
                <w:rFonts w:ascii="Aptos Narrow" w:eastAsia="Aptos Narrow" w:hAnsi="Aptos Narrow" w:cs="Aptos Narrow"/>
                <w:color w:val="000000" w:themeColor="text1"/>
                <w:sz w:val="22"/>
                <w:szCs w:val="22"/>
              </w:rPr>
              <w:t>Life</w:t>
            </w:r>
            <w:proofErr w:type="spellEnd"/>
            <w:r w:rsidR="007225D1">
              <w:rPr>
                <w:rFonts w:ascii="Aptos Narrow" w:eastAsia="Aptos Narrow" w:hAnsi="Aptos Narrow" w:cs="Aptos Narrow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77AD0CC5">
              <w:rPr>
                <w:rFonts w:ascii="Aptos Narrow" w:eastAsia="Aptos Narrow" w:hAnsi="Aptos Narrow" w:cs="Aptos Narrow"/>
                <w:color w:val="000000" w:themeColor="text1"/>
                <w:sz w:val="22"/>
                <w:szCs w:val="22"/>
              </w:rPr>
              <w:t>Support</w:t>
            </w:r>
            <w:proofErr w:type="spellEnd"/>
            <w:r w:rsidRPr="77AD0CC5">
              <w:rPr>
                <w:rFonts w:ascii="Aptos Narrow" w:eastAsia="Aptos Narrow" w:hAnsi="Aptos Narrow" w:cs="Aptos Narrow"/>
                <w:color w:val="000000" w:themeColor="text1"/>
                <w:sz w:val="22"/>
                <w:szCs w:val="22"/>
              </w:rPr>
              <w:t>: допомога при невідкладних станах</w:t>
            </w:r>
            <w:r w:rsidR="49507187" w:rsidRPr="77AD0CC5">
              <w:rPr>
                <w:rFonts w:ascii="Aptos Narrow" w:eastAsia="Aptos Narrow" w:hAnsi="Aptos Narrow" w:cs="Aptos Narrow"/>
                <w:color w:val="000000" w:themeColor="text1"/>
                <w:sz w:val="22"/>
                <w:szCs w:val="22"/>
              </w:rPr>
              <w:t xml:space="preserve">, </w:t>
            </w:r>
            <w:r w:rsidRPr="77AD0CC5">
              <w:rPr>
                <w:rFonts w:ascii="Aptos Narrow" w:eastAsia="Aptos Narrow" w:hAnsi="Aptos Narrow" w:cs="Aptos Narrow"/>
                <w:color w:val="000000" w:themeColor="text1"/>
                <w:sz w:val="22"/>
                <w:szCs w:val="22"/>
              </w:rPr>
              <w:t xml:space="preserve"> Алла </w:t>
            </w:r>
            <w:proofErr w:type="spellStart"/>
            <w:r w:rsidRPr="77AD0CC5">
              <w:rPr>
                <w:rFonts w:ascii="Aptos Narrow" w:eastAsia="Aptos Narrow" w:hAnsi="Aptos Narrow" w:cs="Aptos Narrow"/>
                <w:color w:val="000000" w:themeColor="text1"/>
                <w:sz w:val="22"/>
                <w:szCs w:val="22"/>
              </w:rPr>
              <w:t>Варич</w:t>
            </w:r>
            <w:proofErr w:type="spellEnd"/>
          </w:p>
        </w:tc>
      </w:tr>
      <w:tr w:rsidR="77AD0CC5" w:rsidTr="77AD0CC5">
        <w:trPr>
          <w:trHeight w:val="300"/>
        </w:trPr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77AD0CC5" w:rsidRDefault="77AD0CC5" w:rsidP="77AD0CC5">
            <w:pPr>
              <w:spacing w:after="0"/>
              <w:ind w:left="-20" w:right="-20"/>
            </w:pPr>
            <w:r w:rsidRPr="77AD0CC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16.00 - 16:30</w:t>
            </w:r>
          </w:p>
        </w:tc>
        <w:tc>
          <w:tcPr>
            <w:tcW w:w="80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77AD0CC5" w:rsidRDefault="77AD0CC5" w:rsidP="77AD0CC5">
            <w:pPr>
              <w:spacing w:after="0"/>
              <w:ind w:left="-20" w:right="-20"/>
              <w:jc w:val="center"/>
              <w:rPr>
                <w:rFonts w:ascii="Aptos Narrow" w:eastAsia="Aptos Narrow" w:hAnsi="Aptos Narrow" w:cs="Aptos Narrow"/>
                <w:color w:val="000000" w:themeColor="text1"/>
                <w:sz w:val="22"/>
                <w:szCs w:val="22"/>
              </w:rPr>
            </w:pPr>
            <w:r w:rsidRPr="77AD0CC5">
              <w:rPr>
                <w:rFonts w:ascii="Aptos Narrow" w:eastAsia="Aptos Narrow" w:hAnsi="Aptos Narrow" w:cs="Aptos Narrow"/>
                <w:color w:val="000000" w:themeColor="text1"/>
                <w:sz w:val="22"/>
                <w:szCs w:val="22"/>
              </w:rPr>
              <w:t xml:space="preserve">Підсумки, рефлексії, </w:t>
            </w:r>
            <w:r w:rsidR="14FA2C9C" w:rsidRPr="77AD0CC5">
              <w:rPr>
                <w:rFonts w:ascii="Aptos Narrow" w:eastAsia="Aptos Narrow" w:hAnsi="Aptos Narrow" w:cs="Aptos Narrow"/>
                <w:color w:val="000000" w:themeColor="text1"/>
                <w:sz w:val="22"/>
                <w:szCs w:val="22"/>
              </w:rPr>
              <w:t>зворотній зв'язок від учасників</w:t>
            </w:r>
          </w:p>
        </w:tc>
      </w:tr>
    </w:tbl>
    <w:p w:rsidR="77AD0CC5" w:rsidRDefault="77AD0CC5" w:rsidP="77AD0CC5">
      <w:pPr>
        <w:rPr>
          <w:highlight w:val="yellow"/>
        </w:rPr>
      </w:pPr>
    </w:p>
    <w:p w:rsidR="59AAA685" w:rsidRPr="000B1DFB" w:rsidRDefault="000B1DFB" w:rsidP="77AD0CC5">
      <w:pPr>
        <w:rPr>
          <w:b/>
        </w:rPr>
      </w:pPr>
      <w:r w:rsidRPr="000B1DFB">
        <w:rPr>
          <w:b/>
        </w:rPr>
        <w:t>ВИКЛАДАЧІ/ТРЕНЕРИ:</w:t>
      </w:r>
    </w:p>
    <w:p w:rsidR="59AAA685" w:rsidRPr="00702BBD" w:rsidRDefault="59AAA685" w:rsidP="77AD0CC5">
      <w:pPr>
        <w:spacing w:after="0" w:line="259" w:lineRule="auto"/>
        <w:rPr>
          <w:rFonts w:eastAsia="Calibri" w:cs="Calibri"/>
          <w:color w:val="000000" w:themeColor="text1"/>
        </w:rPr>
      </w:pPr>
      <w:r w:rsidRPr="00702BBD">
        <w:t xml:space="preserve">Матвій </w:t>
      </w:r>
      <w:proofErr w:type="spellStart"/>
      <w:r w:rsidRPr="00702BBD">
        <w:t>Хренов</w:t>
      </w:r>
      <w:proofErr w:type="spellEnd"/>
      <w:r w:rsidR="09BFAFE1" w:rsidRPr="00702BBD">
        <w:t>,</w:t>
      </w:r>
      <w:r w:rsidR="00702BBD" w:rsidRPr="00702BBD">
        <w:t xml:space="preserve"> </w:t>
      </w:r>
      <w:r w:rsidR="00702BBD" w:rsidRPr="00702BBD">
        <w:rPr>
          <w:rStyle w:val="normaltextrun"/>
          <w:rFonts w:eastAsia="Calibri" w:cs="Calibri"/>
          <w:color w:val="000000" w:themeColor="text1"/>
        </w:rPr>
        <w:t>спів</w:t>
      </w:r>
      <w:r w:rsidR="397B7A75" w:rsidRPr="00702BBD">
        <w:rPr>
          <w:rStyle w:val="normaltextrun"/>
          <w:rFonts w:eastAsia="Calibri" w:cs="Calibri"/>
          <w:color w:val="000000" w:themeColor="text1"/>
        </w:rPr>
        <w:t>засновник Українського центру  охорони здоров'я</w:t>
      </w:r>
      <w:r w:rsidR="00702BBD" w:rsidRPr="00702BBD">
        <w:rPr>
          <w:rStyle w:val="normaltextrun"/>
          <w:rFonts w:eastAsia="Calibri" w:cs="Calibri"/>
          <w:color w:val="000000" w:themeColor="text1"/>
        </w:rPr>
        <w:t xml:space="preserve"> </w:t>
      </w:r>
      <w:r w:rsidR="397B7A75" w:rsidRPr="00702BBD">
        <w:rPr>
          <w:rStyle w:val="normaltextrun"/>
          <w:rFonts w:eastAsia="Calibri" w:cs="Calibri"/>
          <w:color w:val="000000" w:themeColor="text1"/>
          <w:lang w:val="en-US"/>
        </w:rPr>
        <w:t>UHC</w:t>
      </w:r>
      <w:r w:rsidR="397B7A75" w:rsidRPr="00702BBD">
        <w:rPr>
          <w:rStyle w:val="normaltextrun"/>
          <w:rFonts w:eastAsia="Calibri" w:cs="Calibri"/>
          <w:color w:val="000000" w:themeColor="text1"/>
          <w:lang w:val="ru-RU"/>
        </w:rPr>
        <w:t xml:space="preserve">, </w:t>
      </w:r>
      <w:r w:rsidR="397B7A75" w:rsidRPr="00702BBD">
        <w:rPr>
          <w:rStyle w:val="normaltextrun"/>
          <w:rFonts w:eastAsia="Calibri" w:cs="Calibri"/>
          <w:color w:val="000000" w:themeColor="text1"/>
        </w:rPr>
        <w:t>радник міністра  охорони здоров</w:t>
      </w:r>
      <w:r w:rsidR="397B7A75" w:rsidRPr="00702BBD">
        <w:rPr>
          <w:rStyle w:val="normaltextrun"/>
          <w:rFonts w:eastAsia="Calibri" w:cs="Calibri"/>
          <w:color w:val="000000" w:themeColor="text1"/>
          <w:lang w:val="ru-RU"/>
        </w:rPr>
        <w:t>’</w:t>
      </w:r>
      <w:r w:rsidR="397B7A75" w:rsidRPr="00702BBD">
        <w:rPr>
          <w:rStyle w:val="normaltextrun"/>
          <w:rFonts w:eastAsia="Calibri" w:cs="Calibri"/>
          <w:color w:val="000000" w:themeColor="text1"/>
        </w:rPr>
        <w:t>я (2018-2020)</w:t>
      </w:r>
    </w:p>
    <w:p w:rsidR="77AD0CC5" w:rsidRPr="00702BBD" w:rsidRDefault="77AD0CC5" w:rsidP="77AD0CC5"/>
    <w:p w:rsidR="59AAA685" w:rsidRPr="00702BBD" w:rsidRDefault="59AAA685" w:rsidP="77AD0CC5">
      <w:pPr>
        <w:rPr>
          <w:rFonts w:eastAsia="Aptos" w:cs="Aptos"/>
        </w:rPr>
      </w:pPr>
      <w:r w:rsidRPr="00702BBD">
        <w:t>Ігор Заставний</w:t>
      </w:r>
      <w:r w:rsidR="7F412069" w:rsidRPr="00702BBD">
        <w:t xml:space="preserve">, співзасновник та член правління ГО </w:t>
      </w:r>
      <w:proofErr w:type="spellStart"/>
      <w:r w:rsidR="7F412069" w:rsidRPr="00702BBD">
        <w:t>“Академія</w:t>
      </w:r>
      <w:proofErr w:type="spellEnd"/>
      <w:r w:rsidR="7F412069" w:rsidRPr="00702BBD">
        <w:t xml:space="preserve"> С</w:t>
      </w:r>
      <w:r w:rsidR="00CF08DB">
        <w:t xml:space="preserve">імейної Медицини </w:t>
      </w:r>
      <w:proofErr w:type="spellStart"/>
      <w:r w:rsidR="00CF08DB">
        <w:t>України”</w:t>
      </w:r>
      <w:proofErr w:type="spellEnd"/>
      <w:r w:rsidR="00CF08DB">
        <w:t>, спів</w:t>
      </w:r>
      <w:r w:rsidR="7F412069" w:rsidRPr="00702BBD">
        <w:t xml:space="preserve">власник та лікар </w:t>
      </w:r>
      <w:r w:rsidR="00CF08DB">
        <w:t xml:space="preserve">сімейної амбулаторії </w:t>
      </w:r>
      <w:proofErr w:type="spellStart"/>
      <w:r w:rsidR="00CF08DB">
        <w:t>“Свої.</w:t>
      </w:r>
      <w:r w:rsidR="7F412069" w:rsidRPr="00702BBD">
        <w:t>Рідні”</w:t>
      </w:r>
      <w:proofErr w:type="spellEnd"/>
    </w:p>
    <w:p w:rsidR="1EC5E85B" w:rsidRPr="00702BBD" w:rsidRDefault="1EC5E85B" w:rsidP="77AD0CC5">
      <w:r w:rsidRPr="00702BBD">
        <w:t xml:space="preserve">Олексій </w:t>
      </w:r>
      <w:proofErr w:type="spellStart"/>
      <w:r w:rsidRPr="00702BBD">
        <w:t>Ковжун</w:t>
      </w:r>
      <w:proofErr w:type="spellEnd"/>
      <w:r w:rsidR="29DDD1DE" w:rsidRPr="00702BBD">
        <w:t xml:space="preserve">, </w:t>
      </w:r>
      <w:proofErr w:type="spellStart"/>
      <w:r w:rsidR="29DDD1DE" w:rsidRPr="00702BBD">
        <w:t>медіааналіти</w:t>
      </w:r>
      <w:r w:rsidR="0097361B">
        <w:t>к</w:t>
      </w:r>
      <w:proofErr w:type="spellEnd"/>
      <w:r w:rsidR="0097361B">
        <w:t xml:space="preserve">, </w:t>
      </w:r>
      <w:proofErr w:type="spellStart"/>
      <w:r w:rsidR="0097361B">
        <w:t>комунікаційник</w:t>
      </w:r>
      <w:proofErr w:type="spellEnd"/>
    </w:p>
    <w:p w:rsidR="1EC5E85B" w:rsidRPr="00702BBD" w:rsidRDefault="1EC5E85B" w:rsidP="77AD0CC5">
      <w:pPr>
        <w:rPr>
          <w:rFonts w:eastAsia="Aptos" w:cs="Aptos"/>
        </w:rPr>
      </w:pPr>
      <w:r w:rsidRPr="00702BBD">
        <w:t xml:space="preserve">Вадим </w:t>
      </w:r>
      <w:proofErr w:type="spellStart"/>
      <w:r w:rsidRPr="00702BBD">
        <w:t>Стефанович</w:t>
      </w:r>
      <w:proofErr w:type="spellEnd"/>
      <w:r w:rsidR="454E7540" w:rsidRPr="00702BBD">
        <w:t xml:space="preserve">, </w:t>
      </w:r>
      <w:r w:rsidR="00CF08DB">
        <w:t>л</w:t>
      </w:r>
      <w:r w:rsidR="454E7540" w:rsidRPr="00702BBD">
        <w:t>ікар дерматол</w:t>
      </w:r>
      <w:r w:rsidR="00CF08DB">
        <w:t xml:space="preserve">ог, дитячий дерматолог, </w:t>
      </w:r>
      <w:proofErr w:type="spellStart"/>
      <w:r w:rsidR="00CF08DB">
        <w:t>подолог</w:t>
      </w:r>
      <w:proofErr w:type="spellEnd"/>
    </w:p>
    <w:p w:rsidR="1EC5E85B" w:rsidRPr="00702BBD" w:rsidRDefault="1EC5E85B" w:rsidP="77AD0CC5">
      <w:r w:rsidRPr="00702BBD">
        <w:t xml:space="preserve">Антоніна </w:t>
      </w:r>
      <w:proofErr w:type="spellStart"/>
      <w:r w:rsidRPr="00702BBD">
        <w:t>Можарівська</w:t>
      </w:r>
      <w:proofErr w:type="spellEnd"/>
      <w:r w:rsidR="4611BC18" w:rsidRPr="00702BBD">
        <w:t>,</w:t>
      </w:r>
      <w:r w:rsidR="00CF08DB">
        <w:t xml:space="preserve"> </w:t>
      </w:r>
      <w:r w:rsidR="53A67AEC" w:rsidRPr="00702BBD">
        <w:t xml:space="preserve">керівниця лабораторії клінічних навичок </w:t>
      </w:r>
      <w:r w:rsidR="00CF08DB">
        <w:t xml:space="preserve"> </w:t>
      </w:r>
      <w:r w:rsidR="53A67AEC" w:rsidRPr="00702BBD">
        <w:t>Житомирського медичного інституту</w:t>
      </w:r>
    </w:p>
    <w:p w:rsidR="1EC5E85B" w:rsidRPr="00702BBD" w:rsidRDefault="1EC5E85B" w:rsidP="77AD0CC5">
      <w:r w:rsidRPr="00702BBD">
        <w:lastRenderedPageBreak/>
        <w:t>Світлана Гордійчук</w:t>
      </w:r>
      <w:r w:rsidR="379F485B" w:rsidRPr="00702BBD">
        <w:t xml:space="preserve">, </w:t>
      </w:r>
      <w:proofErr w:type="spellStart"/>
      <w:r w:rsidR="00CF08DB">
        <w:t>в</w:t>
      </w:r>
      <w:r w:rsidR="1F4B0004" w:rsidRPr="00702BBD">
        <w:t>.о</w:t>
      </w:r>
      <w:proofErr w:type="spellEnd"/>
      <w:r w:rsidR="1F4B0004" w:rsidRPr="00702BBD">
        <w:t>.</w:t>
      </w:r>
      <w:r w:rsidR="00CF08DB">
        <w:t xml:space="preserve"> </w:t>
      </w:r>
      <w:r w:rsidR="1F4B0004" w:rsidRPr="00702BBD">
        <w:t>ректора, кандидат біологічних наук, доктор педагогічних наук, професор кафедри природничих та с</w:t>
      </w:r>
      <w:r w:rsidR="00CF08DB">
        <w:t>оціально-гуманітарних дисциплін</w:t>
      </w:r>
    </w:p>
    <w:p w:rsidR="1315F0C8" w:rsidRPr="00702BBD" w:rsidRDefault="1315F0C8" w:rsidP="77AD0CC5">
      <w:r w:rsidRPr="00702BBD">
        <w:t xml:space="preserve">Алла </w:t>
      </w:r>
      <w:proofErr w:type="spellStart"/>
      <w:r w:rsidRPr="00702BBD">
        <w:t>Варич</w:t>
      </w:r>
      <w:proofErr w:type="spellEnd"/>
      <w:r w:rsidRPr="00702BBD">
        <w:t>, асистент кафедри "Сестринська справа", викладач хірургічних дисциплін першої категорії</w:t>
      </w:r>
      <w:r w:rsidR="09500A88" w:rsidRPr="00702BBD">
        <w:t xml:space="preserve"> Житомирського медичного інституту</w:t>
      </w:r>
    </w:p>
    <w:p w:rsidR="1315F0C8" w:rsidRPr="00702BBD" w:rsidRDefault="1315F0C8" w:rsidP="77AD0CC5">
      <w:r w:rsidRPr="00702BBD">
        <w:t xml:space="preserve">Наталія </w:t>
      </w:r>
      <w:proofErr w:type="spellStart"/>
      <w:r w:rsidRPr="00702BBD">
        <w:t>Слінчак</w:t>
      </w:r>
      <w:proofErr w:type="spellEnd"/>
      <w:r w:rsidRPr="00702BBD">
        <w:t>, асистент кафедри "Сестринська справа", викладач хірургічних дисциплін вищої категорії</w:t>
      </w:r>
      <w:r w:rsidR="5A9EFA11" w:rsidRPr="00702BBD">
        <w:t xml:space="preserve"> Житомирського медичного інституту</w:t>
      </w:r>
    </w:p>
    <w:p w:rsidR="0B655244" w:rsidRPr="00702BBD" w:rsidRDefault="0097361B" w:rsidP="77AD0CC5">
      <w:r>
        <w:t xml:space="preserve">Анна </w:t>
      </w:r>
      <w:proofErr w:type="spellStart"/>
      <w:r>
        <w:t>Сохан</w:t>
      </w:r>
      <w:proofErr w:type="spellEnd"/>
      <w:r>
        <w:t xml:space="preserve">, лікар сімейної амбулаторії </w:t>
      </w:r>
      <w:proofErr w:type="spellStart"/>
      <w:r>
        <w:t>“СвоЇРідні”</w:t>
      </w:r>
      <w:proofErr w:type="spellEnd"/>
    </w:p>
    <w:p w:rsidR="77AD0CC5" w:rsidRPr="00702BBD" w:rsidRDefault="77AD0CC5" w:rsidP="77AD0CC5"/>
    <w:p w:rsidR="77AD0CC5" w:rsidRDefault="77AD0CC5" w:rsidP="77AD0CC5"/>
    <w:sectPr w:rsidR="77AD0CC5" w:rsidSect="001265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ptos Narro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dpi9Ke2Ufv+oD6" int2:id="wbdE0P48">
      <int2:state int2:type="AugLoop_Text_Critique" int2:value="Rejected"/>
    </int2:textHash>
  </int2:observations>
  <int2:intelligenceSettings/>
</int2:intelligence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6B3B4"/>
    <w:multiLevelType w:val="hybridMultilevel"/>
    <w:tmpl w:val="870EAB02"/>
    <w:lvl w:ilvl="0" w:tplc="069C0BAC">
      <w:start w:val="1"/>
      <w:numFmt w:val="bullet"/>
      <w:lvlText w:val="-"/>
      <w:lvlJc w:val="left"/>
      <w:pPr>
        <w:ind w:left="720" w:hanging="360"/>
      </w:pPr>
      <w:rPr>
        <w:rFonts w:ascii="Aptos" w:hAnsi="Aptos" w:hint="default"/>
      </w:rPr>
    </w:lvl>
    <w:lvl w:ilvl="1" w:tplc="12DCD9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5A0B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127D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9CF0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6869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BCDB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2855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A4B8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C5858"/>
    <w:multiLevelType w:val="hybridMultilevel"/>
    <w:tmpl w:val="42087784"/>
    <w:lvl w:ilvl="0" w:tplc="92DEE3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DC01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1668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2A65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7A27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DC5F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34C4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447B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9ED7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A72229"/>
    <w:multiLevelType w:val="hybridMultilevel"/>
    <w:tmpl w:val="DB9454B4"/>
    <w:lvl w:ilvl="0" w:tplc="FAC609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F0D8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8458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E40C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4A38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8C1A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F4A7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D0BF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3A3D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257C4D6A"/>
    <w:rsid w:val="000B1DFB"/>
    <w:rsid w:val="00126521"/>
    <w:rsid w:val="001A787D"/>
    <w:rsid w:val="002474F4"/>
    <w:rsid w:val="00341C9B"/>
    <w:rsid w:val="0063341B"/>
    <w:rsid w:val="00702BBD"/>
    <w:rsid w:val="007225D1"/>
    <w:rsid w:val="00726D6E"/>
    <w:rsid w:val="00805844"/>
    <w:rsid w:val="00946F11"/>
    <w:rsid w:val="0097361B"/>
    <w:rsid w:val="009B319F"/>
    <w:rsid w:val="00A57612"/>
    <w:rsid w:val="00B660C4"/>
    <w:rsid w:val="00CF08DB"/>
    <w:rsid w:val="00EB91B1"/>
    <w:rsid w:val="0268A02F"/>
    <w:rsid w:val="02B8C77A"/>
    <w:rsid w:val="03FB2244"/>
    <w:rsid w:val="04D71DA0"/>
    <w:rsid w:val="04E18DE4"/>
    <w:rsid w:val="071F8917"/>
    <w:rsid w:val="077D08DB"/>
    <w:rsid w:val="07EBF1E5"/>
    <w:rsid w:val="081283E3"/>
    <w:rsid w:val="0836AEAE"/>
    <w:rsid w:val="09500A88"/>
    <w:rsid w:val="09BFAFE1"/>
    <w:rsid w:val="0A333E78"/>
    <w:rsid w:val="0A95036A"/>
    <w:rsid w:val="0AD542D4"/>
    <w:rsid w:val="0B61A906"/>
    <w:rsid w:val="0B655244"/>
    <w:rsid w:val="0C32FEDA"/>
    <w:rsid w:val="0D517B74"/>
    <w:rsid w:val="0DE46F62"/>
    <w:rsid w:val="0DE7F798"/>
    <w:rsid w:val="0EEC9445"/>
    <w:rsid w:val="10B24E20"/>
    <w:rsid w:val="110D933A"/>
    <w:rsid w:val="12A2405E"/>
    <w:rsid w:val="12A57362"/>
    <w:rsid w:val="1315F0C8"/>
    <w:rsid w:val="139148CF"/>
    <w:rsid w:val="14EBE0A4"/>
    <w:rsid w:val="14FA2C9C"/>
    <w:rsid w:val="1617B09E"/>
    <w:rsid w:val="1770F6FF"/>
    <w:rsid w:val="188E6072"/>
    <w:rsid w:val="18B76D78"/>
    <w:rsid w:val="190CC760"/>
    <w:rsid w:val="1914B4E6"/>
    <w:rsid w:val="19632BF7"/>
    <w:rsid w:val="19B727D3"/>
    <w:rsid w:val="1A2A30D3"/>
    <w:rsid w:val="1A533DD9"/>
    <w:rsid w:val="1B1B8851"/>
    <w:rsid w:val="1C446822"/>
    <w:rsid w:val="1EC5E85B"/>
    <w:rsid w:val="1F4B0004"/>
    <w:rsid w:val="1F73681E"/>
    <w:rsid w:val="1F88B0EC"/>
    <w:rsid w:val="20EA4AE2"/>
    <w:rsid w:val="21473464"/>
    <w:rsid w:val="21473A66"/>
    <w:rsid w:val="21F21700"/>
    <w:rsid w:val="22D67CAA"/>
    <w:rsid w:val="257C4D6A"/>
    <w:rsid w:val="25BA6904"/>
    <w:rsid w:val="2861F5C5"/>
    <w:rsid w:val="28A6A967"/>
    <w:rsid w:val="28EA0F63"/>
    <w:rsid w:val="29DDD1DE"/>
    <w:rsid w:val="2AD5F433"/>
    <w:rsid w:val="2B45CB6D"/>
    <w:rsid w:val="2B70F9BB"/>
    <w:rsid w:val="2D7DA9FE"/>
    <w:rsid w:val="33479687"/>
    <w:rsid w:val="336B1D00"/>
    <w:rsid w:val="34026216"/>
    <w:rsid w:val="379F485B"/>
    <w:rsid w:val="37F9723B"/>
    <w:rsid w:val="38669E52"/>
    <w:rsid w:val="3940C9A9"/>
    <w:rsid w:val="397B7A75"/>
    <w:rsid w:val="3BBC21F3"/>
    <w:rsid w:val="3BC57F80"/>
    <w:rsid w:val="3E61F7A3"/>
    <w:rsid w:val="4005A643"/>
    <w:rsid w:val="41374BF1"/>
    <w:rsid w:val="41B0392A"/>
    <w:rsid w:val="422B6377"/>
    <w:rsid w:val="430D293E"/>
    <w:rsid w:val="454E7540"/>
    <w:rsid w:val="45630439"/>
    <w:rsid w:val="4611BC18"/>
    <w:rsid w:val="4760A2E8"/>
    <w:rsid w:val="4884AFA2"/>
    <w:rsid w:val="49507187"/>
    <w:rsid w:val="495D25EE"/>
    <w:rsid w:val="499A2B8F"/>
    <w:rsid w:val="49F03617"/>
    <w:rsid w:val="4A2B5CB2"/>
    <w:rsid w:val="4E6D9CB2"/>
    <w:rsid w:val="4E9C79EC"/>
    <w:rsid w:val="4EE13A49"/>
    <w:rsid w:val="4F3EBA0D"/>
    <w:rsid w:val="50281706"/>
    <w:rsid w:val="50327A19"/>
    <w:rsid w:val="51D505D0"/>
    <w:rsid w:val="51F4EFAA"/>
    <w:rsid w:val="535A3632"/>
    <w:rsid w:val="53772FD5"/>
    <w:rsid w:val="53A67AEC"/>
    <w:rsid w:val="5505EB3C"/>
    <w:rsid w:val="5873327C"/>
    <w:rsid w:val="59748724"/>
    <w:rsid w:val="59AAA685"/>
    <w:rsid w:val="59B04F59"/>
    <w:rsid w:val="5A3E8531"/>
    <w:rsid w:val="5A9EFA11"/>
    <w:rsid w:val="5D2BB81A"/>
    <w:rsid w:val="5DA1A89A"/>
    <w:rsid w:val="5DE7CF50"/>
    <w:rsid w:val="60A874C4"/>
    <w:rsid w:val="631C5048"/>
    <w:rsid w:val="6345CD0A"/>
    <w:rsid w:val="63E963D2"/>
    <w:rsid w:val="6431CC35"/>
    <w:rsid w:val="6496479A"/>
    <w:rsid w:val="66783AB5"/>
    <w:rsid w:val="69053D58"/>
    <w:rsid w:val="6963819D"/>
    <w:rsid w:val="698B91CC"/>
    <w:rsid w:val="69E09CC8"/>
    <w:rsid w:val="6A1A1FCB"/>
    <w:rsid w:val="6B7D6EB7"/>
    <w:rsid w:val="6CC34497"/>
    <w:rsid w:val="6CE1156D"/>
    <w:rsid w:val="6CF29708"/>
    <w:rsid w:val="6D36E1FA"/>
    <w:rsid w:val="6DD8AE7B"/>
    <w:rsid w:val="6E3761FF"/>
    <w:rsid w:val="6F356229"/>
    <w:rsid w:val="70A57031"/>
    <w:rsid w:val="71556B25"/>
    <w:rsid w:val="71B48690"/>
    <w:rsid w:val="74F5B20C"/>
    <w:rsid w:val="7536B582"/>
    <w:rsid w:val="766ECF56"/>
    <w:rsid w:val="77AD0CC5"/>
    <w:rsid w:val="7A040EC2"/>
    <w:rsid w:val="7A52EC14"/>
    <w:rsid w:val="7D8BE0BF"/>
    <w:rsid w:val="7D9DF6A4"/>
    <w:rsid w:val="7E86EF37"/>
    <w:rsid w:val="7F412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77AD0CC5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77AD0CC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77AD0CC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77AD0CC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77AD0CC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77AD0CC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77AD0CC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unhideWhenUsed/>
    <w:qFormat/>
    <w:rsid w:val="77AD0CC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unhideWhenUsed/>
    <w:qFormat/>
    <w:rsid w:val="77AD0CC5"/>
    <w:pPr>
      <w:keepNext/>
      <w:keepLines/>
      <w:spacing w:after="0"/>
      <w:outlineLvl w:val="7"/>
    </w:pPr>
    <w:rPr>
      <w:rFonts w:eastAsiaTheme="majorEastAsia" w:cstheme="majorBidi"/>
      <w:i/>
      <w:iCs/>
      <w:color w:val="272727"/>
    </w:rPr>
  </w:style>
  <w:style w:type="paragraph" w:styleId="9">
    <w:name w:val="heading 9"/>
    <w:basedOn w:val="a"/>
    <w:next w:val="a"/>
    <w:link w:val="90"/>
    <w:uiPriority w:val="9"/>
    <w:unhideWhenUsed/>
    <w:qFormat/>
    <w:rsid w:val="77AD0CC5"/>
    <w:pPr>
      <w:keepNext/>
      <w:keepLines/>
      <w:spacing w:after="0"/>
      <w:outlineLvl w:val="8"/>
    </w:pPr>
    <w:rPr>
      <w:rFonts w:eastAsiaTheme="majorEastAsia" w:cstheme="majorBidi"/>
      <w:color w:val="2727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77AD0CC5"/>
    <w:rPr>
      <w:rFonts w:asciiTheme="majorHAnsi" w:eastAsiaTheme="majorEastAsia" w:hAnsiTheme="majorHAnsi" w:cstheme="majorBidi"/>
      <w:noProof w:val="0"/>
      <w:color w:val="0F4761" w:themeColor="accent1" w:themeShade="BF"/>
      <w:sz w:val="40"/>
      <w:szCs w:val="40"/>
      <w:lang w:val="uk-UA"/>
    </w:rPr>
  </w:style>
  <w:style w:type="character" w:customStyle="1" w:styleId="20">
    <w:name w:val="Заголовок 2 Знак"/>
    <w:basedOn w:val="a0"/>
    <w:link w:val="2"/>
    <w:uiPriority w:val="9"/>
    <w:rsid w:val="77AD0CC5"/>
    <w:rPr>
      <w:rFonts w:asciiTheme="majorHAnsi" w:eastAsiaTheme="majorEastAsia" w:hAnsiTheme="majorHAnsi" w:cstheme="majorBidi"/>
      <w:noProof w:val="0"/>
      <w:color w:val="0F4761" w:themeColor="accent1" w:themeShade="BF"/>
      <w:sz w:val="32"/>
      <w:szCs w:val="32"/>
      <w:lang w:val="uk-UA"/>
    </w:rPr>
  </w:style>
  <w:style w:type="character" w:customStyle="1" w:styleId="30">
    <w:name w:val="Заголовок 3 Знак"/>
    <w:basedOn w:val="a0"/>
    <w:link w:val="3"/>
    <w:uiPriority w:val="9"/>
    <w:rsid w:val="77AD0CC5"/>
    <w:rPr>
      <w:rFonts w:asciiTheme="minorHAnsi" w:eastAsiaTheme="majorEastAsia" w:hAnsiTheme="minorHAnsi" w:cstheme="majorBidi"/>
      <w:noProof w:val="0"/>
      <w:color w:val="0F4761" w:themeColor="accent1" w:themeShade="BF"/>
      <w:sz w:val="28"/>
      <w:szCs w:val="28"/>
      <w:lang w:val="uk-UA"/>
    </w:rPr>
  </w:style>
  <w:style w:type="character" w:customStyle="1" w:styleId="40">
    <w:name w:val="Заголовок 4 Знак"/>
    <w:basedOn w:val="a0"/>
    <w:link w:val="4"/>
    <w:uiPriority w:val="9"/>
    <w:rsid w:val="77AD0CC5"/>
    <w:rPr>
      <w:rFonts w:asciiTheme="minorHAnsi" w:eastAsiaTheme="majorEastAsia" w:hAnsiTheme="minorHAnsi" w:cstheme="majorBidi"/>
      <w:i/>
      <w:iCs/>
      <w:noProof w:val="0"/>
      <w:color w:val="0F4761" w:themeColor="accent1" w:themeShade="BF"/>
      <w:lang w:val="uk-UA"/>
    </w:rPr>
  </w:style>
  <w:style w:type="character" w:customStyle="1" w:styleId="50">
    <w:name w:val="Заголовок 5 Знак"/>
    <w:basedOn w:val="a0"/>
    <w:link w:val="5"/>
    <w:uiPriority w:val="9"/>
    <w:rsid w:val="77AD0CC5"/>
    <w:rPr>
      <w:rFonts w:asciiTheme="minorHAnsi" w:eastAsiaTheme="majorEastAsia" w:hAnsiTheme="minorHAnsi" w:cstheme="majorBidi"/>
      <w:noProof w:val="0"/>
      <w:color w:val="0F4761" w:themeColor="accent1" w:themeShade="BF"/>
      <w:lang w:val="uk-UA"/>
    </w:rPr>
  </w:style>
  <w:style w:type="character" w:customStyle="1" w:styleId="60">
    <w:name w:val="Заголовок 6 Знак"/>
    <w:basedOn w:val="a0"/>
    <w:link w:val="6"/>
    <w:uiPriority w:val="9"/>
    <w:rsid w:val="77AD0CC5"/>
    <w:rPr>
      <w:rFonts w:asciiTheme="minorHAnsi" w:eastAsiaTheme="majorEastAsia" w:hAnsiTheme="minorHAnsi" w:cstheme="majorBidi"/>
      <w:i/>
      <w:iCs/>
      <w:noProof w:val="0"/>
      <w:color w:val="595959" w:themeColor="text1" w:themeTint="A6"/>
      <w:lang w:val="uk-UA"/>
    </w:rPr>
  </w:style>
  <w:style w:type="character" w:customStyle="1" w:styleId="70">
    <w:name w:val="Заголовок 7 Знак"/>
    <w:basedOn w:val="a0"/>
    <w:link w:val="7"/>
    <w:uiPriority w:val="9"/>
    <w:rsid w:val="77AD0CC5"/>
    <w:rPr>
      <w:rFonts w:asciiTheme="minorHAnsi" w:eastAsiaTheme="majorEastAsia" w:hAnsiTheme="minorHAnsi" w:cstheme="majorBidi"/>
      <w:noProof w:val="0"/>
      <w:color w:val="595959" w:themeColor="text1" w:themeTint="A6"/>
      <w:lang w:val="uk-UA"/>
    </w:rPr>
  </w:style>
  <w:style w:type="character" w:customStyle="1" w:styleId="80">
    <w:name w:val="Заголовок 8 Знак"/>
    <w:basedOn w:val="a0"/>
    <w:link w:val="8"/>
    <w:uiPriority w:val="9"/>
    <w:rsid w:val="77AD0CC5"/>
    <w:rPr>
      <w:rFonts w:asciiTheme="minorHAnsi" w:eastAsiaTheme="majorEastAsia" w:hAnsiTheme="minorHAnsi" w:cstheme="majorBidi"/>
      <w:i/>
      <w:iCs/>
      <w:noProof w:val="0"/>
      <w:color w:val="272727"/>
      <w:lang w:val="uk-UA"/>
    </w:rPr>
  </w:style>
  <w:style w:type="character" w:customStyle="1" w:styleId="90">
    <w:name w:val="Заголовок 9 Знак"/>
    <w:basedOn w:val="a0"/>
    <w:link w:val="9"/>
    <w:uiPriority w:val="9"/>
    <w:rsid w:val="77AD0CC5"/>
    <w:rPr>
      <w:rFonts w:asciiTheme="minorHAnsi" w:eastAsiaTheme="majorEastAsia" w:hAnsiTheme="minorHAnsi" w:cstheme="majorBidi"/>
      <w:noProof w:val="0"/>
      <w:color w:val="272727"/>
      <w:lang w:val="uk-UA"/>
    </w:rPr>
  </w:style>
  <w:style w:type="character" w:customStyle="1" w:styleId="a3">
    <w:name w:val="Название Знак"/>
    <w:basedOn w:val="a0"/>
    <w:link w:val="a4"/>
    <w:uiPriority w:val="10"/>
    <w:rsid w:val="77AD0CC5"/>
    <w:rPr>
      <w:rFonts w:asciiTheme="majorHAnsi" w:eastAsiaTheme="majorEastAsia" w:hAnsiTheme="majorHAnsi" w:cstheme="majorBidi"/>
      <w:noProof w:val="0"/>
      <w:sz w:val="56"/>
      <w:szCs w:val="56"/>
      <w:lang w:val="uk-UA"/>
    </w:rPr>
  </w:style>
  <w:style w:type="paragraph" w:styleId="a4">
    <w:name w:val="Title"/>
    <w:basedOn w:val="a"/>
    <w:next w:val="a"/>
    <w:link w:val="a3"/>
    <w:uiPriority w:val="10"/>
    <w:qFormat/>
    <w:rsid w:val="77AD0CC5"/>
    <w:pPr>
      <w:spacing w:after="80"/>
      <w:contextualSpacing/>
    </w:pPr>
    <w:rPr>
      <w:rFonts w:asciiTheme="majorHAnsi" w:eastAsiaTheme="majorEastAsia" w:hAnsiTheme="majorHAnsi" w:cstheme="majorBidi"/>
      <w:sz w:val="56"/>
      <w:szCs w:val="56"/>
    </w:rPr>
  </w:style>
  <w:style w:type="character" w:customStyle="1" w:styleId="a5">
    <w:name w:val="Подзаголовок Знак"/>
    <w:basedOn w:val="a0"/>
    <w:link w:val="a6"/>
    <w:uiPriority w:val="11"/>
    <w:rsid w:val="77AD0CC5"/>
    <w:rPr>
      <w:rFonts w:asciiTheme="minorHAnsi" w:eastAsiaTheme="majorEastAsia" w:hAnsiTheme="minorHAnsi" w:cstheme="majorBidi"/>
      <w:noProof w:val="0"/>
      <w:color w:val="595959" w:themeColor="text1" w:themeTint="A6"/>
      <w:sz w:val="28"/>
      <w:szCs w:val="28"/>
      <w:lang w:val="uk-UA"/>
    </w:rPr>
  </w:style>
  <w:style w:type="paragraph" w:styleId="a6">
    <w:name w:val="Subtitle"/>
    <w:basedOn w:val="a"/>
    <w:next w:val="a"/>
    <w:link w:val="a5"/>
    <w:uiPriority w:val="11"/>
    <w:qFormat/>
    <w:rsid w:val="77AD0CC5"/>
    <w:rPr>
      <w:rFonts w:eastAsiaTheme="majorEastAsia" w:cstheme="majorBidi"/>
      <w:color w:val="595959" w:themeColor="text1" w:themeTint="A6"/>
      <w:sz w:val="28"/>
      <w:szCs w:val="28"/>
    </w:rPr>
  </w:style>
  <w:style w:type="character" w:styleId="a7">
    <w:name w:val="Intense Emphasis"/>
    <w:basedOn w:val="a0"/>
    <w:uiPriority w:val="21"/>
    <w:qFormat/>
    <w:rsid w:val="00126521"/>
    <w:rPr>
      <w:i/>
      <w:iCs/>
      <w:color w:val="0F4761" w:themeColor="accent1" w:themeShade="BF"/>
    </w:rPr>
  </w:style>
  <w:style w:type="character" w:customStyle="1" w:styleId="21">
    <w:name w:val="Цитата 2 Знак"/>
    <w:basedOn w:val="a0"/>
    <w:link w:val="22"/>
    <w:uiPriority w:val="29"/>
    <w:rsid w:val="77AD0CC5"/>
    <w:rPr>
      <w:i/>
      <w:iCs/>
      <w:noProof w:val="0"/>
      <w:color w:val="404040" w:themeColor="text1" w:themeTint="BF"/>
      <w:lang w:val="uk-UA"/>
    </w:rPr>
  </w:style>
  <w:style w:type="paragraph" w:styleId="22">
    <w:name w:val="Quote"/>
    <w:basedOn w:val="a"/>
    <w:next w:val="a"/>
    <w:link w:val="21"/>
    <w:uiPriority w:val="29"/>
    <w:qFormat/>
    <w:rsid w:val="77AD0CC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Выделенная цитата Знак"/>
    <w:basedOn w:val="a0"/>
    <w:link w:val="a9"/>
    <w:uiPriority w:val="30"/>
    <w:rsid w:val="77AD0CC5"/>
    <w:rPr>
      <w:i/>
      <w:iCs/>
      <w:noProof w:val="0"/>
      <w:color w:val="0F4761" w:themeColor="accent1" w:themeShade="BF"/>
      <w:lang w:val="uk-UA"/>
    </w:rPr>
  </w:style>
  <w:style w:type="paragraph" w:styleId="a9">
    <w:name w:val="Intense Quote"/>
    <w:basedOn w:val="a"/>
    <w:next w:val="a"/>
    <w:link w:val="a8"/>
    <w:uiPriority w:val="30"/>
    <w:qFormat/>
    <w:rsid w:val="77AD0CC5"/>
    <w:pP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aa">
    <w:name w:val="Intense Reference"/>
    <w:basedOn w:val="a0"/>
    <w:uiPriority w:val="32"/>
    <w:qFormat/>
    <w:rsid w:val="00126521"/>
    <w:rPr>
      <w:b/>
      <w:bCs/>
      <w:smallCaps/>
      <w:color w:val="0F4761" w:themeColor="accent1" w:themeShade="BF"/>
      <w:spacing w:val="5"/>
    </w:rPr>
  </w:style>
  <w:style w:type="paragraph" w:styleId="ab">
    <w:name w:val="List Paragraph"/>
    <w:basedOn w:val="a"/>
    <w:uiPriority w:val="34"/>
    <w:qFormat/>
    <w:rsid w:val="77AD0CC5"/>
    <w:pPr>
      <w:ind w:left="720"/>
      <w:contextualSpacing/>
    </w:pPr>
  </w:style>
  <w:style w:type="paragraph" w:styleId="11">
    <w:name w:val="toc 1"/>
    <w:basedOn w:val="a"/>
    <w:next w:val="a"/>
    <w:uiPriority w:val="39"/>
    <w:unhideWhenUsed/>
    <w:rsid w:val="77AD0CC5"/>
    <w:pPr>
      <w:spacing w:after="100"/>
    </w:pPr>
  </w:style>
  <w:style w:type="paragraph" w:styleId="23">
    <w:name w:val="toc 2"/>
    <w:basedOn w:val="a"/>
    <w:next w:val="a"/>
    <w:uiPriority w:val="39"/>
    <w:unhideWhenUsed/>
    <w:rsid w:val="77AD0CC5"/>
    <w:pPr>
      <w:spacing w:after="100"/>
      <w:ind w:left="220"/>
    </w:pPr>
  </w:style>
  <w:style w:type="paragraph" w:styleId="31">
    <w:name w:val="toc 3"/>
    <w:basedOn w:val="a"/>
    <w:next w:val="a"/>
    <w:uiPriority w:val="39"/>
    <w:unhideWhenUsed/>
    <w:rsid w:val="77AD0CC5"/>
    <w:pPr>
      <w:spacing w:after="100"/>
      <w:ind w:left="440"/>
    </w:pPr>
  </w:style>
  <w:style w:type="paragraph" w:styleId="41">
    <w:name w:val="toc 4"/>
    <w:basedOn w:val="a"/>
    <w:next w:val="a"/>
    <w:uiPriority w:val="39"/>
    <w:unhideWhenUsed/>
    <w:rsid w:val="77AD0CC5"/>
    <w:pPr>
      <w:spacing w:after="100"/>
      <w:ind w:left="660"/>
    </w:pPr>
  </w:style>
  <w:style w:type="paragraph" w:styleId="51">
    <w:name w:val="toc 5"/>
    <w:basedOn w:val="a"/>
    <w:next w:val="a"/>
    <w:uiPriority w:val="39"/>
    <w:unhideWhenUsed/>
    <w:rsid w:val="77AD0CC5"/>
    <w:pPr>
      <w:spacing w:after="100"/>
      <w:ind w:left="880"/>
    </w:pPr>
  </w:style>
  <w:style w:type="paragraph" w:styleId="61">
    <w:name w:val="toc 6"/>
    <w:basedOn w:val="a"/>
    <w:next w:val="a"/>
    <w:uiPriority w:val="39"/>
    <w:unhideWhenUsed/>
    <w:rsid w:val="77AD0CC5"/>
    <w:pPr>
      <w:spacing w:after="100"/>
      <w:ind w:left="1100"/>
    </w:pPr>
  </w:style>
  <w:style w:type="paragraph" w:styleId="71">
    <w:name w:val="toc 7"/>
    <w:basedOn w:val="a"/>
    <w:next w:val="a"/>
    <w:uiPriority w:val="39"/>
    <w:unhideWhenUsed/>
    <w:rsid w:val="77AD0CC5"/>
    <w:pPr>
      <w:spacing w:after="100"/>
      <w:ind w:left="1320"/>
    </w:pPr>
  </w:style>
  <w:style w:type="paragraph" w:styleId="81">
    <w:name w:val="toc 8"/>
    <w:basedOn w:val="a"/>
    <w:next w:val="a"/>
    <w:uiPriority w:val="39"/>
    <w:unhideWhenUsed/>
    <w:rsid w:val="77AD0CC5"/>
    <w:pPr>
      <w:spacing w:after="100"/>
      <w:ind w:left="1540"/>
    </w:pPr>
  </w:style>
  <w:style w:type="paragraph" w:styleId="91">
    <w:name w:val="toc 9"/>
    <w:basedOn w:val="a"/>
    <w:next w:val="a"/>
    <w:uiPriority w:val="39"/>
    <w:unhideWhenUsed/>
    <w:rsid w:val="77AD0CC5"/>
    <w:pPr>
      <w:spacing w:after="100"/>
      <w:ind w:left="1760"/>
    </w:pPr>
  </w:style>
  <w:style w:type="paragraph" w:styleId="ac">
    <w:name w:val="endnote text"/>
    <w:basedOn w:val="a"/>
    <w:link w:val="ad"/>
    <w:uiPriority w:val="99"/>
    <w:semiHidden/>
    <w:unhideWhenUsed/>
    <w:rsid w:val="77AD0CC5"/>
    <w:pPr>
      <w:spacing w:after="0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77AD0CC5"/>
    <w:rPr>
      <w:noProof w:val="0"/>
      <w:sz w:val="20"/>
      <w:szCs w:val="20"/>
      <w:lang w:val="uk-UA"/>
    </w:rPr>
  </w:style>
  <w:style w:type="paragraph" w:styleId="ae">
    <w:name w:val="footer"/>
    <w:basedOn w:val="a"/>
    <w:link w:val="af"/>
    <w:uiPriority w:val="99"/>
    <w:unhideWhenUsed/>
    <w:rsid w:val="77AD0CC5"/>
    <w:pPr>
      <w:tabs>
        <w:tab w:val="center" w:pos="4680"/>
        <w:tab w:val="right" w:pos="9360"/>
      </w:tabs>
      <w:spacing w:after="0"/>
    </w:pPr>
  </w:style>
  <w:style w:type="character" w:customStyle="1" w:styleId="af">
    <w:name w:val="Нижний колонтитул Знак"/>
    <w:basedOn w:val="a0"/>
    <w:link w:val="ae"/>
    <w:uiPriority w:val="99"/>
    <w:rsid w:val="77AD0CC5"/>
    <w:rPr>
      <w:noProof w:val="0"/>
      <w:lang w:val="uk-UA"/>
    </w:rPr>
  </w:style>
  <w:style w:type="paragraph" w:styleId="af0">
    <w:name w:val="footnote text"/>
    <w:basedOn w:val="a"/>
    <w:link w:val="af1"/>
    <w:uiPriority w:val="99"/>
    <w:semiHidden/>
    <w:unhideWhenUsed/>
    <w:rsid w:val="77AD0CC5"/>
    <w:pPr>
      <w:spacing w:after="0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77AD0CC5"/>
    <w:rPr>
      <w:noProof w:val="0"/>
      <w:sz w:val="20"/>
      <w:szCs w:val="20"/>
      <w:lang w:val="uk-UA"/>
    </w:rPr>
  </w:style>
  <w:style w:type="paragraph" w:styleId="af2">
    <w:name w:val="header"/>
    <w:basedOn w:val="a"/>
    <w:link w:val="af3"/>
    <w:uiPriority w:val="99"/>
    <w:unhideWhenUsed/>
    <w:rsid w:val="77AD0CC5"/>
    <w:pPr>
      <w:tabs>
        <w:tab w:val="center" w:pos="4680"/>
        <w:tab w:val="right" w:pos="9360"/>
      </w:tabs>
      <w:spacing w:after="0"/>
    </w:pPr>
  </w:style>
  <w:style w:type="character" w:customStyle="1" w:styleId="af3">
    <w:name w:val="Верхний колонтитул Знак"/>
    <w:basedOn w:val="a0"/>
    <w:link w:val="af2"/>
    <w:uiPriority w:val="99"/>
    <w:rsid w:val="77AD0CC5"/>
    <w:rPr>
      <w:noProof w:val="0"/>
      <w:lang w:val="uk-UA"/>
    </w:rPr>
  </w:style>
  <w:style w:type="character" w:customStyle="1" w:styleId="normaltextrun">
    <w:name w:val="normaltextrun"/>
    <w:basedOn w:val="a0"/>
    <w:uiPriority w:val="1"/>
    <w:rsid w:val="77AD0CC5"/>
  </w:style>
  <w:style w:type="table" w:styleId="af4">
    <w:name w:val="Table Grid"/>
    <w:basedOn w:val="a1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ca8ba837bdf944a5" Type="http://schemas.microsoft.com/office/2020/10/relationships/intelligence" Target="intelligence2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969b241-af32-4cfa-b517-c98d41d8a2e1" xsi:nil="true"/>
    <lcf76f155ced4ddcb4097134ff3c332f xmlns="a2c83b56-ec9d-46dc-85b3-06cbe6f3423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A6EBC7303F504F946C160E0AD9E206" ma:contentTypeVersion="15" ma:contentTypeDescription="Create a new document." ma:contentTypeScope="" ma:versionID="84fc41baf6b77225298518f880284a6a">
  <xsd:schema xmlns:xsd="http://www.w3.org/2001/XMLSchema" xmlns:xs="http://www.w3.org/2001/XMLSchema" xmlns:p="http://schemas.microsoft.com/office/2006/metadata/properties" xmlns:ns2="a2c83b56-ec9d-46dc-85b3-06cbe6f34237" xmlns:ns3="c969b241-af32-4cfa-b517-c98d41d8a2e1" targetNamespace="http://schemas.microsoft.com/office/2006/metadata/properties" ma:root="true" ma:fieldsID="bef4c1822b601056c9baeb2562ca5e71" ns2:_="" ns3:_="">
    <xsd:import namespace="a2c83b56-ec9d-46dc-85b3-06cbe6f34237"/>
    <xsd:import namespace="c969b241-af32-4cfa-b517-c98d41d8a2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c83b56-ec9d-46dc-85b3-06cbe6f342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a2c2a899-b37b-4acd-8914-048ed561c7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69b241-af32-4cfa-b517-c98d41d8a2e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c028bf59-bf95-42cf-9eee-81b15df08ec5}" ma:internalName="TaxCatchAll" ma:showField="CatchAllData" ma:web="c969b241-af32-4cfa-b517-c98d41d8a2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8621DC-BD83-4C6A-8873-9C3FB71D55BF}">
  <ds:schemaRefs>
    <ds:schemaRef ds:uri="http://schemas.microsoft.com/office/2006/metadata/properties"/>
    <ds:schemaRef ds:uri="http://schemas.microsoft.com/office/infopath/2007/PartnerControls"/>
    <ds:schemaRef ds:uri="c969b241-af32-4cfa-b517-c98d41d8a2e1"/>
    <ds:schemaRef ds:uri="a2c83b56-ec9d-46dc-85b3-06cbe6f34237"/>
  </ds:schemaRefs>
</ds:datastoreItem>
</file>

<file path=customXml/itemProps2.xml><?xml version="1.0" encoding="utf-8"?>
<ds:datastoreItem xmlns:ds="http://schemas.openxmlformats.org/officeDocument/2006/customXml" ds:itemID="{834BBB67-6419-491A-B8B1-82F56AA5EC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0785A5-3DEC-4552-A84D-822BAAC2E5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c83b56-ec9d-46dc-85b3-06cbe6f34237"/>
    <ds:schemaRef ds:uri="c969b241-af32-4cfa-b517-c98d41d8a2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Тетяна Павлюк</dc:creator>
  <cp:lastModifiedBy>new</cp:lastModifiedBy>
  <cp:revision>4</cp:revision>
  <dcterms:created xsi:type="dcterms:W3CDTF">2024-04-25T15:15:00Z</dcterms:created>
  <dcterms:modified xsi:type="dcterms:W3CDTF">2024-04-25T15:25:00Z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0x010100AFA6EBC7303F504F946C160E0AD9E206</vt:lpwstr>
  </property>
</Properties>
</file>